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9A51EF" w:rsidP="003D1BFB">
      <w:pPr>
        <w:pStyle w:val="NoSpacing"/>
        <w:jc w:val="center"/>
        <w:rPr>
          <w:rFonts w:ascii="Arial" w:hAnsi="Arial" w:cs="Arial"/>
          <w:b/>
          <w:sz w:val="24"/>
          <w:szCs w:val="24"/>
        </w:rPr>
      </w:pPr>
      <w:r>
        <w:rPr>
          <w:rFonts w:ascii="Arial" w:hAnsi="Arial" w:cs="Arial"/>
          <w:b/>
          <w:sz w:val="24"/>
          <w:szCs w:val="24"/>
        </w:rPr>
        <w:t>December 13</w:t>
      </w:r>
      <w:r w:rsidR="003D1BFB" w:rsidRPr="00A5012F">
        <w:rPr>
          <w:rFonts w:ascii="Arial" w:hAnsi="Arial" w:cs="Arial"/>
          <w:b/>
          <w:sz w:val="24"/>
          <w:szCs w:val="24"/>
        </w:rPr>
        <w:t>, 2013</w:t>
      </w:r>
    </w:p>
    <w:p w:rsidR="003D1BFB" w:rsidRPr="00A5012F" w:rsidRDefault="009A51EF" w:rsidP="003D1BFB">
      <w:pPr>
        <w:pStyle w:val="NoSpacing"/>
        <w:jc w:val="center"/>
        <w:rPr>
          <w:rFonts w:ascii="Arial" w:hAnsi="Arial" w:cs="Arial"/>
          <w:b/>
          <w:sz w:val="24"/>
          <w:szCs w:val="24"/>
        </w:rPr>
      </w:pPr>
      <w:r>
        <w:rPr>
          <w:rFonts w:ascii="Arial" w:hAnsi="Arial" w:cs="Arial"/>
          <w:b/>
          <w:sz w:val="24"/>
          <w:szCs w:val="24"/>
        </w:rPr>
        <w:t>Kathy White Conference Room DCED</w:t>
      </w:r>
    </w:p>
    <w:p w:rsidR="003D1BFB" w:rsidRPr="00A5012F" w:rsidRDefault="00F9439A" w:rsidP="003D1BFB">
      <w:pPr>
        <w:pStyle w:val="NoSpacing"/>
        <w:jc w:val="center"/>
        <w:rPr>
          <w:rFonts w:ascii="Arial" w:hAnsi="Arial" w:cs="Arial"/>
          <w:b/>
          <w:sz w:val="24"/>
          <w:szCs w:val="24"/>
        </w:rPr>
      </w:pPr>
      <w:r>
        <w:rPr>
          <w:rFonts w:ascii="Arial" w:hAnsi="Arial" w:cs="Arial"/>
          <w:b/>
          <w:sz w:val="24"/>
          <w:szCs w:val="24"/>
        </w:rPr>
        <w:t>12 Noon</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Present:</w:t>
      </w:r>
      <w:r w:rsidRPr="00A5012F">
        <w:rPr>
          <w:rFonts w:ascii="Arial" w:hAnsi="Arial" w:cs="Arial"/>
          <w:sz w:val="24"/>
          <w:szCs w:val="24"/>
        </w:rPr>
        <w:tab/>
        <w:t>Gina Hogue, Kim Pittcock, Randy Kesselring, Matt Th</w:t>
      </w:r>
      <w:r w:rsidR="00712467">
        <w:rPr>
          <w:rFonts w:ascii="Arial" w:hAnsi="Arial" w:cs="Arial"/>
          <w:sz w:val="24"/>
          <w:szCs w:val="24"/>
        </w:rPr>
        <w:t xml:space="preserve">atcher, </w:t>
      </w:r>
      <w:proofErr w:type="spellStart"/>
      <w:r w:rsidR="00712467">
        <w:rPr>
          <w:rFonts w:ascii="Arial" w:hAnsi="Arial" w:cs="Arial"/>
          <w:sz w:val="24"/>
          <w:szCs w:val="24"/>
        </w:rPr>
        <w:t>Amany</w:t>
      </w:r>
      <w:proofErr w:type="spellEnd"/>
      <w:r w:rsidR="00712467">
        <w:rPr>
          <w:rFonts w:ascii="Arial" w:hAnsi="Arial" w:cs="Arial"/>
          <w:sz w:val="24"/>
          <w:szCs w:val="24"/>
        </w:rPr>
        <w:t xml:space="preserve"> Saleh, </w:t>
      </w:r>
      <w:r w:rsidR="00F9439A">
        <w:rPr>
          <w:rFonts w:ascii="Arial" w:hAnsi="Arial" w:cs="Arial"/>
          <w:sz w:val="24"/>
          <w:szCs w:val="24"/>
        </w:rPr>
        <w:t xml:space="preserve">Brandon Kemp (proxy for Brad Edgar), </w:t>
      </w:r>
      <w:r w:rsidRPr="00A5012F">
        <w:rPr>
          <w:rFonts w:ascii="Arial" w:hAnsi="Arial" w:cs="Arial"/>
          <w:sz w:val="24"/>
          <w:szCs w:val="24"/>
        </w:rPr>
        <w:t>Shelley G</w:t>
      </w:r>
      <w:r w:rsidR="00712467">
        <w:rPr>
          <w:rFonts w:ascii="Arial" w:hAnsi="Arial" w:cs="Arial"/>
          <w:sz w:val="24"/>
          <w:szCs w:val="24"/>
        </w:rPr>
        <w:t>ipson, Paige Wimberley</w:t>
      </w:r>
      <w:r w:rsidRPr="00A5012F">
        <w:rPr>
          <w:rFonts w:ascii="Arial" w:hAnsi="Arial" w:cs="Arial"/>
          <w:sz w:val="24"/>
          <w:szCs w:val="24"/>
        </w:rPr>
        <w:t xml:space="preserve">; Warren Johnson, David Gilmore, </w:t>
      </w:r>
      <w:r w:rsidR="00712467">
        <w:rPr>
          <w:rFonts w:ascii="Arial" w:hAnsi="Arial" w:cs="Arial"/>
          <w:sz w:val="24"/>
          <w:szCs w:val="24"/>
        </w:rPr>
        <w:t xml:space="preserve">Jesse Blankenship, </w:t>
      </w:r>
      <w:r w:rsidRPr="00A5012F">
        <w:rPr>
          <w:rFonts w:ascii="Arial" w:hAnsi="Arial" w:cs="Arial"/>
          <w:sz w:val="24"/>
          <w:szCs w:val="24"/>
        </w:rPr>
        <w:t>Paula Bradberry</w:t>
      </w:r>
      <w:r w:rsidR="00712467">
        <w:rPr>
          <w:rFonts w:ascii="Arial" w:hAnsi="Arial" w:cs="Arial"/>
          <w:sz w:val="24"/>
          <w:szCs w:val="24"/>
        </w:rPr>
        <w:t xml:space="preserve">, </w:t>
      </w:r>
      <w:r w:rsidR="00F9439A">
        <w:rPr>
          <w:rFonts w:ascii="Arial" w:hAnsi="Arial" w:cs="Arial"/>
          <w:sz w:val="24"/>
          <w:szCs w:val="24"/>
        </w:rPr>
        <w:t xml:space="preserve">Beverly Gilbert, </w:t>
      </w:r>
      <w:r w:rsidR="00712467">
        <w:rPr>
          <w:rFonts w:ascii="Arial" w:hAnsi="Arial" w:cs="Arial"/>
          <w:sz w:val="24"/>
          <w:szCs w:val="24"/>
        </w:rPr>
        <w:t>Josie Welsh and Linda Creibaum</w:t>
      </w:r>
    </w:p>
    <w:p w:rsidR="003D1BFB" w:rsidRPr="00A5012F" w:rsidRDefault="003D1BFB" w:rsidP="003D1BFB">
      <w:pPr>
        <w:pStyle w:val="NoSpacing"/>
        <w:ind w:left="1440" w:hanging="1440"/>
        <w:rPr>
          <w:rFonts w:ascii="Arial" w:hAnsi="Arial" w:cs="Arial"/>
          <w:sz w:val="24"/>
          <w:szCs w:val="24"/>
        </w:rPr>
      </w:pPr>
    </w:p>
    <w:p w:rsidR="003D1BFB" w:rsidRPr="00A5012F"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712467">
        <w:rPr>
          <w:rFonts w:ascii="Arial" w:hAnsi="Arial" w:cs="Arial"/>
          <w:sz w:val="24"/>
          <w:szCs w:val="24"/>
        </w:rPr>
        <w:t xml:space="preserve">Brad Edgar, </w:t>
      </w:r>
      <w:proofErr w:type="spellStart"/>
      <w:r w:rsidR="00712467">
        <w:rPr>
          <w:rFonts w:ascii="Arial" w:hAnsi="Arial" w:cs="Arial"/>
          <w:sz w:val="24"/>
          <w:szCs w:val="24"/>
        </w:rPr>
        <w:t>D’Andre</w:t>
      </w:r>
      <w:proofErr w:type="spellEnd"/>
      <w:r w:rsidR="00712467">
        <w:rPr>
          <w:rFonts w:ascii="Arial" w:hAnsi="Arial" w:cs="Arial"/>
          <w:sz w:val="24"/>
          <w:szCs w:val="24"/>
        </w:rPr>
        <w:t xml:space="preserve"> Anderson</w:t>
      </w:r>
      <w:r w:rsidRPr="00A5012F">
        <w:rPr>
          <w:rFonts w:ascii="Arial" w:hAnsi="Arial" w:cs="Arial"/>
          <w:sz w:val="24"/>
          <w:szCs w:val="24"/>
        </w:rPr>
        <w:t xml:space="preserve"> (SGA); </w:t>
      </w:r>
      <w:r w:rsidR="00F9439A">
        <w:rPr>
          <w:rFonts w:ascii="Arial" w:hAnsi="Arial" w:cs="Arial"/>
          <w:sz w:val="24"/>
          <w:szCs w:val="24"/>
        </w:rPr>
        <w:t>and Rebecca</w:t>
      </w:r>
      <w:r w:rsidR="00712467">
        <w:rPr>
          <w:rFonts w:ascii="Arial" w:hAnsi="Arial" w:cs="Arial"/>
          <w:sz w:val="24"/>
          <w:szCs w:val="24"/>
        </w:rPr>
        <w:t xml:space="preserve"> Oliver</w:t>
      </w:r>
    </w:p>
    <w:p w:rsidR="003D1BFB" w:rsidRPr="00A5012F" w:rsidRDefault="003D1BFB" w:rsidP="003D1BFB">
      <w:pPr>
        <w:pStyle w:val="NoSpacing"/>
        <w:ind w:left="1440" w:hanging="1440"/>
        <w:rPr>
          <w:rFonts w:ascii="Arial" w:hAnsi="Arial" w:cs="Arial"/>
          <w:sz w:val="24"/>
          <w:szCs w:val="24"/>
        </w:rPr>
      </w:pPr>
    </w:p>
    <w:p w:rsidR="009F3B9F" w:rsidRDefault="003D1BFB" w:rsidP="003D1BFB">
      <w:pPr>
        <w:pStyle w:val="NoSpacing"/>
        <w:ind w:left="1440" w:hanging="1440"/>
        <w:rPr>
          <w:rFonts w:ascii="Arial" w:hAnsi="Arial" w:cs="Arial"/>
          <w:sz w:val="24"/>
          <w:szCs w:val="24"/>
        </w:rPr>
      </w:pPr>
      <w:r w:rsidRPr="00A5012F">
        <w:rPr>
          <w:rFonts w:ascii="Arial" w:hAnsi="Arial" w:cs="Arial"/>
          <w:sz w:val="24"/>
          <w:szCs w:val="24"/>
        </w:rPr>
        <w:t xml:space="preserve">Dr. Hogue called the meeting to order at </w:t>
      </w:r>
      <w:r w:rsidR="00F9439A">
        <w:rPr>
          <w:rFonts w:ascii="Arial" w:hAnsi="Arial" w:cs="Arial"/>
          <w:sz w:val="24"/>
          <w:szCs w:val="24"/>
        </w:rPr>
        <w:t xml:space="preserve">1:00 p.m. </w:t>
      </w:r>
      <w:r w:rsidR="009F3B9F">
        <w:rPr>
          <w:rFonts w:ascii="Arial" w:hAnsi="Arial" w:cs="Arial"/>
          <w:sz w:val="24"/>
          <w:szCs w:val="24"/>
        </w:rPr>
        <w:t xml:space="preserve">following a box lunch ordered for the </w:t>
      </w:r>
    </w:p>
    <w:p w:rsidR="003D1BFB" w:rsidRPr="00A5012F" w:rsidRDefault="009F3B9F" w:rsidP="009F3B9F">
      <w:pPr>
        <w:pStyle w:val="NoSpacing"/>
        <w:rPr>
          <w:rFonts w:ascii="Arial" w:hAnsi="Arial" w:cs="Arial"/>
          <w:sz w:val="24"/>
          <w:szCs w:val="24"/>
        </w:rPr>
      </w:pPr>
      <w:proofErr w:type="gramStart"/>
      <w:r>
        <w:rPr>
          <w:rFonts w:ascii="Arial" w:hAnsi="Arial" w:cs="Arial"/>
          <w:sz w:val="24"/>
          <w:szCs w:val="24"/>
        </w:rPr>
        <w:t>committee</w:t>
      </w:r>
      <w:proofErr w:type="gramEnd"/>
      <w:r>
        <w:rPr>
          <w:rFonts w:ascii="Arial" w:hAnsi="Arial" w:cs="Arial"/>
          <w:sz w:val="24"/>
          <w:szCs w:val="24"/>
        </w:rPr>
        <w:t>.</w:t>
      </w:r>
    </w:p>
    <w:p w:rsidR="003D1BFB" w:rsidRDefault="003D1BFB" w:rsidP="003D1BFB">
      <w:pPr>
        <w:pStyle w:val="NoSpacing"/>
        <w:ind w:left="1440" w:hanging="1440"/>
        <w:rPr>
          <w:rFonts w:ascii="Arial" w:hAnsi="Arial" w:cs="Arial"/>
          <w:sz w:val="24"/>
          <w:szCs w:val="24"/>
        </w:rPr>
      </w:pPr>
    </w:p>
    <w:p w:rsidR="00712467" w:rsidRPr="00712467" w:rsidRDefault="00712467" w:rsidP="003D1BFB">
      <w:pPr>
        <w:pStyle w:val="NoSpacing"/>
        <w:ind w:left="1440" w:hanging="1440"/>
        <w:rPr>
          <w:rFonts w:ascii="Arial" w:hAnsi="Arial" w:cs="Arial"/>
          <w:b/>
          <w:sz w:val="24"/>
          <w:szCs w:val="24"/>
          <w:u w:val="single"/>
        </w:rPr>
      </w:pPr>
      <w:r w:rsidRPr="00712467">
        <w:rPr>
          <w:rFonts w:ascii="Arial" w:hAnsi="Arial" w:cs="Arial"/>
          <w:b/>
          <w:sz w:val="24"/>
          <w:szCs w:val="24"/>
          <w:u w:val="single"/>
        </w:rPr>
        <w:t>OLD BUSINESS</w:t>
      </w:r>
    </w:p>
    <w:p w:rsidR="00F9439A" w:rsidRDefault="00F9439A" w:rsidP="00F9439A">
      <w:pPr>
        <w:pStyle w:val="NoSpacing"/>
        <w:rPr>
          <w:rFonts w:ascii="Arial" w:hAnsi="Arial" w:cs="Arial"/>
          <w:color w:val="FF0000"/>
          <w:sz w:val="24"/>
          <w:szCs w:val="24"/>
        </w:rPr>
      </w:pPr>
      <w:r w:rsidRPr="006F689B">
        <w:rPr>
          <w:rFonts w:ascii="Arial" w:hAnsi="Arial" w:cs="Arial"/>
          <w:b/>
          <w:sz w:val="24"/>
          <w:szCs w:val="24"/>
        </w:rPr>
        <w:t>BU09</w:t>
      </w:r>
      <w:r>
        <w:rPr>
          <w:rFonts w:ascii="Arial" w:hAnsi="Arial" w:cs="Arial"/>
          <w:sz w:val="24"/>
          <w:szCs w:val="24"/>
        </w:rPr>
        <w:t xml:space="preserve"> – </w:t>
      </w:r>
      <w:r w:rsidRPr="006F689B">
        <w:rPr>
          <w:rFonts w:ascii="Arial" w:hAnsi="Arial" w:cs="Arial"/>
          <w:b/>
          <w:color w:val="FF0000"/>
          <w:sz w:val="24"/>
          <w:szCs w:val="24"/>
        </w:rPr>
        <w:t>TABLED</w:t>
      </w:r>
      <w:r>
        <w:rPr>
          <w:rFonts w:ascii="Arial" w:hAnsi="Arial" w:cs="Arial"/>
          <w:sz w:val="24"/>
          <w:szCs w:val="24"/>
        </w:rPr>
        <w:t xml:space="preserve"> </w:t>
      </w:r>
      <w:r w:rsidRPr="006F689B">
        <w:rPr>
          <w:rFonts w:ascii="Arial" w:hAnsi="Arial" w:cs="Arial"/>
          <w:color w:val="FF0000"/>
          <w:sz w:val="24"/>
          <w:szCs w:val="24"/>
        </w:rPr>
        <w:t>as no one would second the motion to approve – FAILED – Need justification for teaching this class; what is the NCATE standard for this class; 14 week outline instead of syllabus; too high level and too many credit hours – why? Where does it fit in curriculum – elective or extra hours?</w:t>
      </w:r>
    </w:p>
    <w:p w:rsidR="00F9439A" w:rsidRPr="006F689B" w:rsidRDefault="00F9439A" w:rsidP="00F9439A">
      <w:pPr>
        <w:pStyle w:val="NoSpacing"/>
        <w:rPr>
          <w:rFonts w:ascii="Arial" w:hAnsi="Arial" w:cs="Arial"/>
          <w:sz w:val="24"/>
          <w:szCs w:val="24"/>
        </w:rPr>
      </w:pPr>
      <w:r>
        <w:rPr>
          <w:rFonts w:ascii="Arial" w:hAnsi="Arial" w:cs="Arial"/>
          <w:sz w:val="24"/>
          <w:szCs w:val="24"/>
        </w:rPr>
        <w:t>New Course – CIT 3103 Keyboarding for Educators</w:t>
      </w:r>
    </w:p>
    <w:p w:rsidR="00F9439A" w:rsidRPr="000E1043" w:rsidRDefault="00F9439A" w:rsidP="00F9439A">
      <w:pPr>
        <w:pStyle w:val="NoSpacing"/>
        <w:rPr>
          <w:rFonts w:ascii="Arial" w:hAnsi="Arial" w:cs="Arial"/>
          <w:b/>
          <w:sz w:val="24"/>
          <w:szCs w:val="24"/>
        </w:rPr>
      </w:pPr>
      <w:r w:rsidRPr="000E1043">
        <w:rPr>
          <w:rFonts w:ascii="Arial" w:hAnsi="Arial" w:cs="Arial"/>
          <w:b/>
          <w:sz w:val="24"/>
          <w:szCs w:val="24"/>
        </w:rPr>
        <w:t>PULLED PROPOSAL</w:t>
      </w:r>
      <w:r w:rsidRPr="000E1043">
        <w:rPr>
          <w:rFonts w:ascii="Arial" w:hAnsi="Arial" w:cs="Arial"/>
          <w:b/>
          <w:sz w:val="24"/>
          <w:szCs w:val="24"/>
        </w:rPr>
        <w:br/>
      </w:r>
    </w:p>
    <w:p w:rsidR="00F9439A" w:rsidRPr="006F689B" w:rsidRDefault="00F9439A" w:rsidP="00F9439A">
      <w:pPr>
        <w:pStyle w:val="NoSpacing"/>
        <w:rPr>
          <w:rFonts w:ascii="Arial" w:hAnsi="Arial" w:cs="Arial"/>
          <w:color w:val="FF0000"/>
          <w:sz w:val="24"/>
          <w:szCs w:val="24"/>
        </w:rPr>
      </w:pPr>
      <w:r w:rsidRPr="006F689B">
        <w:rPr>
          <w:rFonts w:ascii="Arial" w:hAnsi="Arial" w:cs="Arial"/>
          <w:b/>
          <w:sz w:val="24"/>
          <w:szCs w:val="24"/>
        </w:rPr>
        <w:t xml:space="preserve">BU10 – </w:t>
      </w:r>
      <w:r w:rsidRPr="006F689B">
        <w:rPr>
          <w:rFonts w:ascii="Arial" w:hAnsi="Arial" w:cs="Arial"/>
          <w:b/>
          <w:color w:val="FF0000"/>
          <w:sz w:val="24"/>
          <w:szCs w:val="24"/>
        </w:rPr>
        <w:t>TABLED</w:t>
      </w:r>
      <w:r w:rsidRPr="006F689B">
        <w:rPr>
          <w:rFonts w:ascii="Arial" w:hAnsi="Arial" w:cs="Arial"/>
          <w:color w:val="FF0000"/>
          <w:sz w:val="24"/>
          <w:szCs w:val="24"/>
        </w:rPr>
        <w:t xml:space="preserve"> – course is dependent on BU09</w:t>
      </w:r>
    </w:p>
    <w:p w:rsidR="00F9439A" w:rsidRDefault="00F9439A" w:rsidP="00F9439A">
      <w:pPr>
        <w:pStyle w:val="NoSpacing"/>
        <w:rPr>
          <w:rFonts w:ascii="Arial" w:hAnsi="Arial" w:cs="Arial"/>
          <w:sz w:val="24"/>
          <w:szCs w:val="24"/>
        </w:rPr>
      </w:pPr>
      <w:r>
        <w:rPr>
          <w:rFonts w:ascii="Arial" w:hAnsi="Arial" w:cs="Arial"/>
          <w:sz w:val="24"/>
          <w:szCs w:val="24"/>
        </w:rPr>
        <w:t xml:space="preserve">Bulletin Change – change prerequisites for CIT 4533 to include CIT 3533, Microcomputer Applications II and to allow </w:t>
      </w:r>
      <w:proofErr w:type="gramStart"/>
      <w:r>
        <w:rPr>
          <w:rFonts w:ascii="Arial" w:hAnsi="Arial" w:cs="Arial"/>
          <w:sz w:val="24"/>
          <w:szCs w:val="24"/>
        </w:rPr>
        <w:t>either CIT</w:t>
      </w:r>
      <w:proofErr w:type="gramEnd"/>
      <w:r>
        <w:rPr>
          <w:rFonts w:ascii="Arial" w:hAnsi="Arial" w:cs="Arial"/>
          <w:sz w:val="24"/>
          <w:szCs w:val="24"/>
        </w:rPr>
        <w:t xml:space="preserve"> 2413, Word Processing I or CIT 3103, Keyboarding for Educators as a prerequisite for the course.</w:t>
      </w:r>
    </w:p>
    <w:p w:rsidR="00F9439A" w:rsidRPr="00F9439A" w:rsidRDefault="00F9439A" w:rsidP="00F9439A">
      <w:pPr>
        <w:pStyle w:val="NoSpacing"/>
        <w:rPr>
          <w:rFonts w:ascii="Arial" w:hAnsi="Arial" w:cs="Arial"/>
          <w:b/>
          <w:sz w:val="24"/>
          <w:szCs w:val="24"/>
        </w:rPr>
      </w:pPr>
      <w:r w:rsidRPr="00F9439A">
        <w:rPr>
          <w:rFonts w:ascii="Arial" w:hAnsi="Arial" w:cs="Arial"/>
          <w:b/>
          <w:sz w:val="24"/>
          <w:szCs w:val="24"/>
        </w:rPr>
        <w:t>PULLED PROPOSAL</w:t>
      </w:r>
    </w:p>
    <w:p w:rsidR="00F9439A" w:rsidRDefault="00F9439A" w:rsidP="00F9439A">
      <w:pPr>
        <w:pStyle w:val="NoSpacing"/>
        <w:rPr>
          <w:rFonts w:ascii="Arial" w:hAnsi="Arial" w:cs="Arial"/>
          <w:b/>
          <w:sz w:val="24"/>
          <w:szCs w:val="24"/>
        </w:rPr>
      </w:pPr>
    </w:p>
    <w:p w:rsidR="00F9439A" w:rsidRPr="006F689B" w:rsidRDefault="00F9439A" w:rsidP="00F9439A">
      <w:pPr>
        <w:pStyle w:val="NoSpacing"/>
        <w:rPr>
          <w:rFonts w:ascii="Arial" w:hAnsi="Arial" w:cs="Arial"/>
          <w:color w:val="FF0000"/>
          <w:sz w:val="24"/>
          <w:szCs w:val="24"/>
        </w:rPr>
      </w:pPr>
      <w:r w:rsidRPr="006F689B">
        <w:rPr>
          <w:rFonts w:ascii="Arial" w:hAnsi="Arial" w:cs="Arial"/>
          <w:b/>
          <w:sz w:val="24"/>
          <w:szCs w:val="24"/>
        </w:rPr>
        <w:t xml:space="preserve">BU11 – </w:t>
      </w:r>
      <w:r w:rsidRPr="006F689B">
        <w:rPr>
          <w:rFonts w:ascii="Arial" w:hAnsi="Arial" w:cs="Arial"/>
          <w:b/>
          <w:color w:val="FF0000"/>
          <w:sz w:val="24"/>
          <w:szCs w:val="24"/>
        </w:rPr>
        <w:t xml:space="preserve">NEEDS </w:t>
      </w:r>
      <w:proofErr w:type="gramStart"/>
      <w:r w:rsidRPr="006F689B">
        <w:rPr>
          <w:rFonts w:ascii="Arial" w:hAnsi="Arial" w:cs="Arial"/>
          <w:b/>
          <w:color w:val="FF0000"/>
          <w:sz w:val="24"/>
          <w:szCs w:val="24"/>
        </w:rPr>
        <w:t>COPE</w:t>
      </w:r>
      <w:proofErr w:type="gramEnd"/>
      <w:r w:rsidRPr="006F689B">
        <w:rPr>
          <w:rFonts w:ascii="Arial" w:hAnsi="Arial" w:cs="Arial"/>
          <w:b/>
          <w:color w:val="FF0000"/>
          <w:sz w:val="24"/>
          <w:szCs w:val="24"/>
        </w:rPr>
        <w:t xml:space="preserve"> APPROVAL</w:t>
      </w:r>
      <w:r w:rsidRPr="006F689B">
        <w:rPr>
          <w:rFonts w:ascii="Arial" w:hAnsi="Arial" w:cs="Arial"/>
          <w:color w:val="FF0000"/>
          <w:sz w:val="24"/>
          <w:szCs w:val="24"/>
        </w:rPr>
        <w:t xml:space="preserve"> – didn’t vote on this since it </w:t>
      </w:r>
      <w:r>
        <w:rPr>
          <w:rFonts w:ascii="Arial" w:hAnsi="Arial" w:cs="Arial"/>
          <w:color w:val="FF0000"/>
          <w:sz w:val="24"/>
          <w:szCs w:val="24"/>
        </w:rPr>
        <w:t>had to be routed to COPE first</w:t>
      </w:r>
    </w:p>
    <w:p w:rsidR="00F9439A" w:rsidRDefault="00F9439A" w:rsidP="00F9439A">
      <w:pPr>
        <w:pStyle w:val="NoSpacing"/>
        <w:rPr>
          <w:rFonts w:ascii="Arial" w:hAnsi="Arial" w:cs="Arial"/>
          <w:sz w:val="24"/>
          <w:szCs w:val="24"/>
        </w:rPr>
      </w:pPr>
      <w:r>
        <w:rPr>
          <w:rFonts w:ascii="Arial" w:hAnsi="Arial" w:cs="Arial"/>
          <w:sz w:val="24"/>
          <w:szCs w:val="24"/>
        </w:rPr>
        <w:t xml:space="preserve">Bulletin Change – BSE – major in Business Technology – revisions are made to general education, college, </w:t>
      </w:r>
      <w:proofErr w:type="gramStart"/>
      <w:r>
        <w:rPr>
          <w:rFonts w:ascii="Arial" w:hAnsi="Arial" w:cs="Arial"/>
          <w:sz w:val="24"/>
          <w:szCs w:val="24"/>
        </w:rPr>
        <w:t>major,</w:t>
      </w:r>
      <w:proofErr w:type="gramEnd"/>
      <w:r>
        <w:rPr>
          <w:rFonts w:ascii="Arial" w:hAnsi="Arial" w:cs="Arial"/>
          <w:sz w:val="24"/>
          <w:szCs w:val="24"/>
        </w:rPr>
        <w:t xml:space="preserve"> and professional education requirements.</w:t>
      </w:r>
    </w:p>
    <w:p w:rsidR="002F61E1" w:rsidRDefault="00F9439A" w:rsidP="00D563EB">
      <w:pPr>
        <w:pStyle w:val="NoSpacing"/>
        <w:rPr>
          <w:rFonts w:ascii="Arial" w:hAnsi="Arial" w:cs="Arial"/>
          <w:b/>
          <w:sz w:val="24"/>
          <w:szCs w:val="24"/>
        </w:rPr>
      </w:pPr>
      <w:r>
        <w:rPr>
          <w:rFonts w:ascii="Arial" w:hAnsi="Arial" w:cs="Arial"/>
          <w:b/>
          <w:sz w:val="24"/>
          <w:szCs w:val="24"/>
        </w:rPr>
        <w:t>PULLED PROPOSAL</w:t>
      </w:r>
    </w:p>
    <w:p w:rsidR="002F61E1" w:rsidRDefault="002F61E1" w:rsidP="00D563EB">
      <w:pPr>
        <w:pStyle w:val="NoSpacing"/>
        <w:rPr>
          <w:rFonts w:ascii="Arial" w:hAnsi="Arial" w:cs="Arial"/>
          <w:b/>
          <w:sz w:val="24"/>
          <w:szCs w:val="24"/>
        </w:rPr>
      </w:pPr>
    </w:p>
    <w:p w:rsidR="002F61E1" w:rsidRPr="002F61E1" w:rsidRDefault="002F61E1" w:rsidP="00D563EB">
      <w:pPr>
        <w:pStyle w:val="NoSpacing"/>
        <w:rPr>
          <w:rFonts w:ascii="Arial" w:hAnsi="Arial" w:cs="Arial"/>
          <w:b/>
          <w:color w:val="FF0000"/>
          <w:sz w:val="24"/>
          <w:szCs w:val="24"/>
        </w:rPr>
      </w:pPr>
      <w:proofErr w:type="gramStart"/>
      <w:r>
        <w:rPr>
          <w:rFonts w:ascii="Arial" w:hAnsi="Arial" w:cs="Arial"/>
          <w:b/>
          <w:sz w:val="24"/>
          <w:szCs w:val="24"/>
        </w:rPr>
        <w:t>ED01(</w:t>
      </w:r>
      <w:proofErr w:type="gramEnd"/>
      <w:r>
        <w:rPr>
          <w:rFonts w:ascii="Arial" w:hAnsi="Arial" w:cs="Arial"/>
          <w:b/>
          <w:sz w:val="24"/>
          <w:szCs w:val="24"/>
        </w:rPr>
        <w:t xml:space="preserve">Rev) – </w:t>
      </w:r>
      <w:r w:rsidRPr="002F61E1">
        <w:rPr>
          <w:rFonts w:ascii="Arial" w:hAnsi="Arial" w:cs="Arial"/>
          <w:b/>
          <w:color w:val="FF0000"/>
          <w:sz w:val="24"/>
          <w:szCs w:val="24"/>
        </w:rPr>
        <w:t>TABLED 10/11/13</w:t>
      </w:r>
    </w:p>
    <w:p w:rsidR="002F61E1" w:rsidRPr="002F61E1" w:rsidRDefault="002F61E1" w:rsidP="00D563EB">
      <w:pPr>
        <w:pStyle w:val="NoSpacing"/>
        <w:rPr>
          <w:rFonts w:ascii="Arial" w:hAnsi="Arial" w:cs="Arial"/>
          <w:sz w:val="24"/>
          <w:szCs w:val="24"/>
        </w:rPr>
      </w:pPr>
      <w:r w:rsidRPr="002F61E1">
        <w:rPr>
          <w:rFonts w:ascii="Arial" w:hAnsi="Arial" w:cs="Arial"/>
          <w:sz w:val="24"/>
          <w:szCs w:val="24"/>
        </w:rPr>
        <w:t>New Emphasis – BS in Psychology Emphasis in Neuroscience</w:t>
      </w:r>
    </w:p>
    <w:p w:rsidR="00F9439A" w:rsidRDefault="002F61E1" w:rsidP="00D563EB">
      <w:pPr>
        <w:pStyle w:val="NoSpacing"/>
        <w:rPr>
          <w:rFonts w:ascii="Arial" w:hAnsi="Arial" w:cs="Arial"/>
          <w:b/>
          <w:sz w:val="24"/>
          <w:szCs w:val="24"/>
        </w:rPr>
      </w:pPr>
      <w:r>
        <w:rPr>
          <w:rFonts w:ascii="Arial" w:hAnsi="Arial" w:cs="Arial"/>
          <w:b/>
          <w:sz w:val="24"/>
          <w:szCs w:val="24"/>
        </w:rPr>
        <w:t>PULLED PROPOSAL</w:t>
      </w:r>
      <w:r w:rsidR="00F9439A">
        <w:rPr>
          <w:rFonts w:ascii="Arial" w:hAnsi="Arial" w:cs="Arial"/>
          <w:b/>
          <w:sz w:val="24"/>
          <w:szCs w:val="24"/>
        </w:rPr>
        <w:br/>
      </w:r>
    </w:p>
    <w:p w:rsidR="00D604FB" w:rsidRDefault="00D604FB" w:rsidP="00D563EB">
      <w:pPr>
        <w:pStyle w:val="NoSpacing"/>
        <w:rPr>
          <w:rFonts w:ascii="Arial" w:hAnsi="Arial" w:cs="Arial"/>
          <w:b/>
          <w:sz w:val="24"/>
          <w:szCs w:val="24"/>
        </w:rPr>
      </w:pPr>
    </w:p>
    <w:p w:rsidR="00D604FB" w:rsidRDefault="00D604FB" w:rsidP="00D563EB">
      <w:pPr>
        <w:pStyle w:val="NoSpacing"/>
        <w:rPr>
          <w:rFonts w:ascii="Arial" w:hAnsi="Arial" w:cs="Arial"/>
          <w:b/>
          <w:sz w:val="24"/>
          <w:szCs w:val="24"/>
        </w:rPr>
      </w:pPr>
    </w:p>
    <w:p w:rsidR="00D604FB" w:rsidRDefault="00D604FB" w:rsidP="00D563EB">
      <w:pPr>
        <w:pStyle w:val="NoSpacing"/>
        <w:rPr>
          <w:rFonts w:ascii="Arial" w:hAnsi="Arial" w:cs="Arial"/>
          <w:b/>
          <w:sz w:val="24"/>
          <w:szCs w:val="24"/>
        </w:rPr>
      </w:pPr>
    </w:p>
    <w:p w:rsidR="00D604FB" w:rsidRDefault="00D604FB" w:rsidP="00D563EB">
      <w:pPr>
        <w:pStyle w:val="NoSpacing"/>
        <w:rPr>
          <w:rFonts w:ascii="Arial" w:hAnsi="Arial" w:cs="Arial"/>
          <w:b/>
          <w:sz w:val="24"/>
          <w:szCs w:val="24"/>
        </w:rPr>
      </w:pPr>
    </w:p>
    <w:p w:rsidR="00D604FB" w:rsidRDefault="00D604FB" w:rsidP="00D563EB">
      <w:pPr>
        <w:pStyle w:val="NoSpacing"/>
        <w:rPr>
          <w:rFonts w:ascii="Arial" w:hAnsi="Arial" w:cs="Arial"/>
          <w:b/>
          <w:sz w:val="24"/>
          <w:szCs w:val="24"/>
        </w:rPr>
      </w:pPr>
    </w:p>
    <w:p w:rsidR="00D604FB" w:rsidRDefault="00D604FB" w:rsidP="00D563EB">
      <w:pPr>
        <w:pStyle w:val="NoSpacing"/>
        <w:rPr>
          <w:rFonts w:ascii="Arial" w:hAnsi="Arial" w:cs="Arial"/>
          <w:b/>
          <w:sz w:val="24"/>
          <w:szCs w:val="24"/>
        </w:rPr>
      </w:pPr>
    </w:p>
    <w:p w:rsidR="00D604FB" w:rsidRPr="00D604FB" w:rsidRDefault="00D604FB" w:rsidP="00D563EB">
      <w:pPr>
        <w:pStyle w:val="NoSpacing"/>
        <w:rPr>
          <w:rFonts w:ascii="Arial" w:hAnsi="Arial" w:cs="Arial"/>
          <w:sz w:val="24"/>
          <w:szCs w:val="24"/>
        </w:rPr>
      </w:pPr>
      <w:r w:rsidRPr="00D604FB">
        <w:rPr>
          <w:rFonts w:ascii="Arial" w:hAnsi="Arial" w:cs="Arial"/>
          <w:sz w:val="24"/>
          <w:szCs w:val="24"/>
        </w:rPr>
        <w:lastRenderedPageBreak/>
        <w:t>UCC Meeting</w:t>
      </w:r>
    </w:p>
    <w:p w:rsidR="00D604FB" w:rsidRPr="00D604FB" w:rsidRDefault="00D604FB" w:rsidP="00D563EB">
      <w:pPr>
        <w:pStyle w:val="NoSpacing"/>
        <w:rPr>
          <w:rFonts w:ascii="Arial" w:hAnsi="Arial" w:cs="Arial"/>
          <w:sz w:val="24"/>
          <w:szCs w:val="24"/>
        </w:rPr>
      </w:pPr>
      <w:r w:rsidRPr="00D604FB">
        <w:rPr>
          <w:rFonts w:ascii="Arial" w:hAnsi="Arial" w:cs="Arial"/>
          <w:sz w:val="24"/>
          <w:szCs w:val="24"/>
        </w:rPr>
        <w:t>December 13, 2013</w:t>
      </w:r>
    </w:p>
    <w:p w:rsidR="00D604FB" w:rsidRPr="00D604FB" w:rsidRDefault="00D604FB" w:rsidP="00D563EB">
      <w:pPr>
        <w:pStyle w:val="NoSpacing"/>
        <w:rPr>
          <w:rFonts w:ascii="Arial" w:hAnsi="Arial" w:cs="Arial"/>
          <w:sz w:val="24"/>
          <w:szCs w:val="24"/>
        </w:rPr>
      </w:pPr>
      <w:r w:rsidRPr="00D604FB">
        <w:rPr>
          <w:rFonts w:ascii="Arial" w:hAnsi="Arial" w:cs="Arial"/>
          <w:sz w:val="24"/>
          <w:szCs w:val="24"/>
        </w:rPr>
        <w:t>Page 2</w:t>
      </w:r>
    </w:p>
    <w:p w:rsidR="00D604FB" w:rsidRDefault="00D604FB" w:rsidP="00D563EB">
      <w:pPr>
        <w:pStyle w:val="NoSpacing"/>
        <w:rPr>
          <w:rFonts w:ascii="Arial" w:hAnsi="Arial" w:cs="Arial"/>
          <w:b/>
          <w:sz w:val="24"/>
          <w:szCs w:val="24"/>
        </w:rPr>
      </w:pPr>
    </w:p>
    <w:p w:rsidR="002F61E1" w:rsidRDefault="002F61E1" w:rsidP="00D563EB">
      <w:pPr>
        <w:pStyle w:val="NoSpacing"/>
        <w:rPr>
          <w:rFonts w:ascii="Arial" w:hAnsi="Arial" w:cs="Arial"/>
          <w:color w:val="FF0000"/>
          <w:sz w:val="24"/>
          <w:szCs w:val="24"/>
        </w:rPr>
      </w:pPr>
      <w:r>
        <w:rPr>
          <w:rFonts w:ascii="Arial" w:hAnsi="Arial" w:cs="Arial"/>
          <w:b/>
          <w:sz w:val="24"/>
          <w:szCs w:val="24"/>
        </w:rPr>
        <w:t xml:space="preserve">ED02 – </w:t>
      </w:r>
      <w:r w:rsidRPr="00023DB5">
        <w:rPr>
          <w:rFonts w:ascii="Arial" w:hAnsi="Arial" w:cs="Arial"/>
          <w:b/>
          <w:color w:val="FF0000"/>
          <w:sz w:val="24"/>
          <w:szCs w:val="24"/>
        </w:rPr>
        <w:t xml:space="preserve">TABLED 10/11/13 – </w:t>
      </w:r>
      <w:r w:rsidRPr="00023DB5">
        <w:rPr>
          <w:rFonts w:ascii="Arial" w:hAnsi="Arial" w:cs="Arial"/>
          <w:color w:val="FF0000"/>
          <w:sz w:val="24"/>
          <w:szCs w:val="24"/>
        </w:rPr>
        <w:t>There is too much biology in this course and remove “demand” on Box #7 and on Bulletin Page</w:t>
      </w:r>
    </w:p>
    <w:p w:rsidR="00023DB5" w:rsidRPr="00023DB5" w:rsidRDefault="00023DB5" w:rsidP="00D563EB">
      <w:pPr>
        <w:pStyle w:val="NoSpacing"/>
        <w:rPr>
          <w:rFonts w:ascii="Arial" w:hAnsi="Arial" w:cs="Arial"/>
          <w:color w:val="FF0000"/>
          <w:sz w:val="24"/>
          <w:szCs w:val="24"/>
        </w:rPr>
      </w:pPr>
      <w:r w:rsidRPr="00023DB5">
        <w:rPr>
          <w:rFonts w:ascii="Arial" w:hAnsi="Arial" w:cs="Arial"/>
          <w:b/>
          <w:sz w:val="24"/>
          <w:szCs w:val="24"/>
        </w:rPr>
        <w:t>ED02(Rev)</w:t>
      </w:r>
      <w:r w:rsidRPr="00023DB5">
        <w:rPr>
          <w:rFonts w:ascii="Arial" w:hAnsi="Arial" w:cs="Arial"/>
          <w:sz w:val="24"/>
          <w:szCs w:val="24"/>
        </w:rPr>
        <w:t xml:space="preserve"> </w:t>
      </w:r>
      <w:r w:rsidRPr="00023DB5">
        <w:rPr>
          <w:rFonts w:ascii="Arial" w:hAnsi="Arial" w:cs="Arial"/>
          <w:b/>
          <w:sz w:val="24"/>
          <w:szCs w:val="24"/>
        </w:rPr>
        <w:t xml:space="preserve">– </w:t>
      </w:r>
      <w:r w:rsidRPr="00023DB5">
        <w:rPr>
          <w:rFonts w:ascii="Arial" w:hAnsi="Arial" w:cs="Arial"/>
          <w:b/>
          <w:color w:val="FF0000"/>
          <w:sz w:val="24"/>
          <w:szCs w:val="24"/>
        </w:rPr>
        <w:t>APPROVED</w:t>
      </w:r>
      <w:r>
        <w:rPr>
          <w:rFonts w:ascii="Arial" w:hAnsi="Arial" w:cs="Arial"/>
          <w:color w:val="FF0000"/>
          <w:sz w:val="24"/>
          <w:szCs w:val="24"/>
        </w:rPr>
        <w:t xml:space="preserve"> </w:t>
      </w:r>
      <w:r w:rsidRPr="00023DB5">
        <w:rPr>
          <w:rFonts w:ascii="Arial" w:hAnsi="Arial" w:cs="Arial"/>
          <w:color w:val="FF0000"/>
          <w:sz w:val="24"/>
          <w:szCs w:val="24"/>
        </w:rPr>
        <w:t>contingent on fees and changes – Box #7 Course Description – delete “An” and start course description with “Introduction”; Box #9 – delete “Demand”; delete “College Algebra” title for MATH 1023 and course fees to be approved by the BOT; Assessment Tool-Outcome #2.</w:t>
      </w:r>
    </w:p>
    <w:p w:rsidR="00023DB5" w:rsidRPr="00023DB5" w:rsidRDefault="00023DB5" w:rsidP="00D563EB">
      <w:pPr>
        <w:pStyle w:val="NoSpacing"/>
        <w:rPr>
          <w:rFonts w:ascii="Arial" w:hAnsi="Arial" w:cs="Arial"/>
          <w:sz w:val="24"/>
          <w:szCs w:val="24"/>
        </w:rPr>
      </w:pPr>
      <w:r w:rsidRPr="00023DB5">
        <w:rPr>
          <w:rFonts w:ascii="Arial" w:hAnsi="Arial" w:cs="Arial"/>
          <w:sz w:val="24"/>
          <w:szCs w:val="24"/>
        </w:rPr>
        <w:t>New Course – PSY3214 Introduction to Neuroscience</w:t>
      </w:r>
    </w:p>
    <w:p w:rsidR="006A499C" w:rsidRDefault="006A499C" w:rsidP="00D563EB">
      <w:pPr>
        <w:pStyle w:val="NoSpacing"/>
        <w:rPr>
          <w:rFonts w:ascii="Arial" w:hAnsi="Arial" w:cs="Arial"/>
          <w:b/>
          <w:sz w:val="24"/>
          <w:szCs w:val="24"/>
        </w:rPr>
      </w:pPr>
    </w:p>
    <w:p w:rsidR="002F61E1" w:rsidRDefault="002F61E1" w:rsidP="00D563EB">
      <w:pPr>
        <w:pStyle w:val="NoSpacing"/>
        <w:rPr>
          <w:rFonts w:ascii="Arial" w:hAnsi="Arial" w:cs="Arial"/>
          <w:color w:val="FF0000"/>
          <w:sz w:val="24"/>
          <w:szCs w:val="24"/>
        </w:rPr>
      </w:pPr>
      <w:proofErr w:type="gramStart"/>
      <w:r>
        <w:rPr>
          <w:rFonts w:ascii="Arial" w:hAnsi="Arial" w:cs="Arial"/>
          <w:b/>
          <w:sz w:val="24"/>
          <w:szCs w:val="24"/>
        </w:rPr>
        <w:t>ED04(</w:t>
      </w:r>
      <w:proofErr w:type="gramEnd"/>
      <w:r>
        <w:rPr>
          <w:rFonts w:ascii="Arial" w:hAnsi="Arial" w:cs="Arial"/>
          <w:b/>
          <w:sz w:val="24"/>
          <w:szCs w:val="24"/>
        </w:rPr>
        <w:t xml:space="preserve">Rev) – </w:t>
      </w:r>
      <w:r w:rsidRPr="002F61E1">
        <w:rPr>
          <w:rFonts w:ascii="Arial" w:hAnsi="Arial" w:cs="Arial"/>
          <w:b/>
          <w:color w:val="FF0000"/>
          <w:sz w:val="24"/>
          <w:szCs w:val="24"/>
        </w:rPr>
        <w:t xml:space="preserve">TABLED 10/11/13 </w:t>
      </w:r>
      <w:r w:rsidRPr="002F61E1">
        <w:rPr>
          <w:rFonts w:ascii="Arial" w:hAnsi="Arial" w:cs="Arial"/>
          <w:color w:val="FF0000"/>
          <w:sz w:val="24"/>
          <w:szCs w:val="24"/>
        </w:rPr>
        <w:t>– Needs cleaned up – formatting changes</w:t>
      </w:r>
    </w:p>
    <w:p w:rsidR="002F61E1" w:rsidRDefault="002F61E1" w:rsidP="00D563EB">
      <w:pPr>
        <w:pStyle w:val="NoSpacing"/>
        <w:rPr>
          <w:rFonts w:ascii="Arial" w:hAnsi="Arial" w:cs="Arial"/>
          <w:sz w:val="24"/>
          <w:szCs w:val="24"/>
        </w:rPr>
      </w:pPr>
      <w:r w:rsidRPr="002F61E1">
        <w:rPr>
          <w:rFonts w:ascii="Arial" w:hAnsi="Arial" w:cs="Arial"/>
          <w:sz w:val="24"/>
          <w:szCs w:val="24"/>
        </w:rPr>
        <w:t>New Emphasis – BS in Psychology Emphasis in Psychological Technician</w:t>
      </w:r>
    </w:p>
    <w:p w:rsidR="002F61E1" w:rsidRDefault="002F61E1" w:rsidP="00D563EB">
      <w:pPr>
        <w:pStyle w:val="NoSpacing"/>
        <w:rPr>
          <w:rFonts w:ascii="Arial" w:hAnsi="Arial" w:cs="Arial"/>
          <w:b/>
          <w:sz w:val="24"/>
          <w:szCs w:val="24"/>
        </w:rPr>
      </w:pPr>
      <w:r w:rsidRPr="002F61E1">
        <w:rPr>
          <w:rFonts w:ascii="Arial" w:hAnsi="Arial" w:cs="Arial"/>
          <w:b/>
          <w:sz w:val="24"/>
          <w:szCs w:val="24"/>
        </w:rPr>
        <w:t>PULLED PROPOSAL</w:t>
      </w:r>
    </w:p>
    <w:p w:rsidR="00023DB5" w:rsidRDefault="00023DB5" w:rsidP="00D563EB">
      <w:pPr>
        <w:pStyle w:val="NoSpacing"/>
        <w:rPr>
          <w:rFonts w:ascii="Arial" w:hAnsi="Arial" w:cs="Arial"/>
          <w:b/>
          <w:sz w:val="24"/>
          <w:szCs w:val="24"/>
        </w:rPr>
      </w:pPr>
    </w:p>
    <w:p w:rsidR="00023DB5" w:rsidRPr="000F2226" w:rsidRDefault="00023DB5" w:rsidP="00023DB5">
      <w:pPr>
        <w:pStyle w:val="NoSpacing"/>
        <w:rPr>
          <w:rFonts w:ascii="Arial" w:hAnsi="Arial" w:cs="Arial"/>
          <w:color w:val="FF0000"/>
          <w:sz w:val="24"/>
          <w:szCs w:val="24"/>
        </w:rPr>
      </w:pPr>
      <w:r w:rsidRPr="008864B5">
        <w:rPr>
          <w:rFonts w:ascii="Arial" w:hAnsi="Arial" w:cs="Arial"/>
          <w:b/>
          <w:sz w:val="24"/>
          <w:szCs w:val="24"/>
        </w:rPr>
        <w:t>NHP05</w:t>
      </w:r>
      <w:r>
        <w:rPr>
          <w:rFonts w:ascii="Arial" w:hAnsi="Arial" w:cs="Arial"/>
          <w:b/>
          <w:sz w:val="24"/>
          <w:szCs w:val="24"/>
        </w:rPr>
        <w:t xml:space="preserve"> – </w:t>
      </w:r>
      <w:r w:rsidRPr="008864B5">
        <w:rPr>
          <w:rFonts w:ascii="Arial" w:hAnsi="Arial" w:cs="Arial"/>
          <w:b/>
          <w:color w:val="FF0000"/>
          <w:sz w:val="24"/>
          <w:szCs w:val="24"/>
        </w:rPr>
        <w:t>TABLED</w:t>
      </w:r>
      <w:r>
        <w:rPr>
          <w:rFonts w:ascii="Arial" w:hAnsi="Arial" w:cs="Arial"/>
          <w:color w:val="FF0000"/>
          <w:sz w:val="24"/>
          <w:szCs w:val="24"/>
        </w:rPr>
        <w:t xml:space="preserve"> – </w:t>
      </w:r>
      <w:r w:rsidRPr="000F2226">
        <w:rPr>
          <w:rFonts w:ascii="Arial" w:hAnsi="Arial" w:cs="Arial"/>
          <w:color w:val="FF0000"/>
          <w:sz w:val="24"/>
          <w:szCs w:val="24"/>
        </w:rPr>
        <w:t>Box #4 – Justification and needs to be on correct form-New Course Proposal form and Course Deletion form</w:t>
      </w:r>
    </w:p>
    <w:p w:rsidR="00023DB5" w:rsidRPr="000F2226" w:rsidRDefault="00023DB5" w:rsidP="00023DB5">
      <w:pPr>
        <w:pStyle w:val="NoSpacing"/>
        <w:rPr>
          <w:rFonts w:ascii="Arial" w:hAnsi="Arial" w:cs="Arial"/>
          <w:sz w:val="24"/>
          <w:szCs w:val="24"/>
        </w:rPr>
      </w:pPr>
      <w:r w:rsidRPr="000F2226">
        <w:rPr>
          <w:rFonts w:ascii="Arial" w:hAnsi="Arial" w:cs="Arial"/>
          <w:sz w:val="24"/>
          <w:szCs w:val="24"/>
        </w:rPr>
        <w:t xml:space="preserve">Bulletin Change – DPEM 4503 Principles of DPEM – change course number to DPEM/NRS 3503 </w:t>
      </w:r>
    </w:p>
    <w:p w:rsidR="00023DB5" w:rsidRDefault="00023DB5" w:rsidP="00023DB5">
      <w:pPr>
        <w:pStyle w:val="NoSpacing"/>
        <w:rPr>
          <w:rFonts w:ascii="Arial" w:hAnsi="Arial" w:cs="Arial"/>
          <w:b/>
          <w:sz w:val="24"/>
          <w:szCs w:val="24"/>
        </w:rPr>
      </w:pPr>
    </w:p>
    <w:p w:rsidR="00023DB5" w:rsidRDefault="00023DB5" w:rsidP="00023DB5">
      <w:pPr>
        <w:pStyle w:val="NoSpacing"/>
        <w:rPr>
          <w:rFonts w:ascii="Arial" w:hAnsi="Arial" w:cs="Arial"/>
          <w:color w:val="FF0000"/>
          <w:sz w:val="24"/>
          <w:szCs w:val="24"/>
        </w:rPr>
      </w:pPr>
      <w:r w:rsidRPr="008864B5">
        <w:rPr>
          <w:rFonts w:ascii="Arial" w:hAnsi="Arial" w:cs="Arial"/>
          <w:b/>
          <w:sz w:val="24"/>
          <w:szCs w:val="24"/>
        </w:rPr>
        <w:t>NHP06</w:t>
      </w:r>
      <w:r>
        <w:rPr>
          <w:rFonts w:ascii="Arial" w:hAnsi="Arial" w:cs="Arial"/>
          <w:b/>
          <w:sz w:val="24"/>
          <w:szCs w:val="24"/>
        </w:rPr>
        <w:t xml:space="preserve"> – </w:t>
      </w:r>
      <w:r w:rsidRPr="000F2226">
        <w:rPr>
          <w:rFonts w:ascii="Arial" w:hAnsi="Arial" w:cs="Arial"/>
          <w:b/>
          <w:color w:val="FF0000"/>
          <w:sz w:val="24"/>
          <w:szCs w:val="24"/>
        </w:rPr>
        <w:t xml:space="preserve">TABLED </w:t>
      </w:r>
      <w:r>
        <w:rPr>
          <w:rFonts w:ascii="Arial" w:hAnsi="Arial" w:cs="Arial"/>
          <w:color w:val="FF0000"/>
          <w:sz w:val="24"/>
          <w:szCs w:val="24"/>
        </w:rPr>
        <w:t>– Needs to be on correct form – New Course Proposal form and Course Deletion form</w:t>
      </w:r>
    </w:p>
    <w:p w:rsidR="00023DB5" w:rsidRPr="000F2226" w:rsidRDefault="00023DB5" w:rsidP="00023DB5">
      <w:pPr>
        <w:pStyle w:val="NoSpacing"/>
        <w:rPr>
          <w:rFonts w:ascii="Arial" w:hAnsi="Arial" w:cs="Arial"/>
          <w:sz w:val="24"/>
          <w:szCs w:val="24"/>
        </w:rPr>
      </w:pPr>
      <w:r w:rsidRPr="000F2226">
        <w:rPr>
          <w:rFonts w:ascii="Arial" w:hAnsi="Arial" w:cs="Arial"/>
          <w:sz w:val="24"/>
          <w:szCs w:val="24"/>
        </w:rPr>
        <w:t>Bulletin Change – NRS 4503 Principles of Disaster and Emergency Preparedness – Change of course number to NRS 4503</w:t>
      </w:r>
    </w:p>
    <w:p w:rsidR="00023DB5" w:rsidRDefault="00023DB5" w:rsidP="00D563EB">
      <w:pPr>
        <w:pStyle w:val="NoSpacing"/>
        <w:rPr>
          <w:rFonts w:ascii="Arial" w:hAnsi="Arial" w:cs="Arial"/>
          <w:b/>
          <w:sz w:val="24"/>
          <w:szCs w:val="24"/>
        </w:rPr>
      </w:pPr>
    </w:p>
    <w:p w:rsidR="002F61E1" w:rsidRPr="002F61E1" w:rsidRDefault="002F61E1" w:rsidP="00D563EB">
      <w:pPr>
        <w:pStyle w:val="NoSpacing"/>
        <w:rPr>
          <w:rFonts w:ascii="Arial" w:hAnsi="Arial" w:cs="Arial"/>
          <w:b/>
          <w:sz w:val="24"/>
          <w:szCs w:val="24"/>
        </w:rPr>
      </w:pPr>
    </w:p>
    <w:p w:rsidR="006F689B" w:rsidRDefault="006F689B" w:rsidP="00D563EB">
      <w:pPr>
        <w:pStyle w:val="NoSpacing"/>
        <w:rPr>
          <w:rFonts w:ascii="Arial" w:hAnsi="Arial" w:cs="Arial"/>
          <w:sz w:val="24"/>
          <w:szCs w:val="24"/>
        </w:rPr>
      </w:pPr>
      <w:r w:rsidRPr="006F689B">
        <w:rPr>
          <w:rFonts w:ascii="Arial" w:hAnsi="Arial" w:cs="Arial"/>
          <w:b/>
          <w:sz w:val="24"/>
          <w:szCs w:val="24"/>
          <w:u w:val="single"/>
        </w:rPr>
        <w:t>NEW BUSINESS</w:t>
      </w:r>
    </w:p>
    <w:p w:rsidR="006F689B" w:rsidRPr="000E1043" w:rsidRDefault="000E1043" w:rsidP="00D563EB">
      <w:pPr>
        <w:pStyle w:val="NoSpacing"/>
        <w:rPr>
          <w:rFonts w:ascii="Arial" w:hAnsi="Arial" w:cs="Arial"/>
          <w:color w:val="FF0000"/>
          <w:sz w:val="24"/>
          <w:szCs w:val="24"/>
        </w:rPr>
      </w:pPr>
      <w:r w:rsidRPr="000E1043">
        <w:rPr>
          <w:rFonts w:ascii="Arial" w:hAnsi="Arial" w:cs="Arial"/>
          <w:b/>
          <w:sz w:val="24"/>
          <w:szCs w:val="24"/>
        </w:rPr>
        <w:t>AG14</w:t>
      </w:r>
      <w:r>
        <w:rPr>
          <w:rFonts w:ascii="Arial" w:hAnsi="Arial" w:cs="Arial"/>
          <w:b/>
          <w:sz w:val="24"/>
          <w:szCs w:val="24"/>
        </w:rPr>
        <w:t xml:space="preserve"> – APPROVED </w:t>
      </w:r>
      <w:r w:rsidR="006A499C" w:rsidRPr="006A499C">
        <w:rPr>
          <w:rFonts w:ascii="Arial" w:hAnsi="Arial" w:cs="Arial"/>
          <w:color w:val="FF0000"/>
          <w:sz w:val="24"/>
          <w:szCs w:val="24"/>
        </w:rPr>
        <w:t>w/corrections</w:t>
      </w:r>
      <w:r w:rsidR="006A499C" w:rsidRPr="006A499C">
        <w:rPr>
          <w:rFonts w:ascii="Arial" w:hAnsi="Arial" w:cs="Arial"/>
          <w:b/>
          <w:color w:val="FF0000"/>
          <w:sz w:val="24"/>
          <w:szCs w:val="24"/>
        </w:rPr>
        <w:t xml:space="preserve"> </w:t>
      </w:r>
      <w:r w:rsidRPr="000E1043">
        <w:rPr>
          <w:rFonts w:ascii="Arial" w:hAnsi="Arial" w:cs="Arial"/>
          <w:color w:val="FF0000"/>
          <w:sz w:val="24"/>
          <w:szCs w:val="24"/>
        </w:rPr>
        <w:t>– on bulletin page put hyphen between GIS and GPS and delete “and”; PSSC 3503 and PSSC 3513 should have “Agricultural” in front of Spatial and same on LON Item #8 also PSSC 4543 and Item #12 on LON for PSSC 3503 and PSSC 3513; PSSC 4813 – delete “and Fertilizers” in the title and Item #12 on LON.</w:t>
      </w:r>
    </w:p>
    <w:p w:rsidR="000E1043" w:rsidRPr="000E1043" w:rsidRDefault="000E1043" w:rsidP="00D563EB">
      <w:pPr>
        <w:pStyle w:val="NoSpacing"/>
        <w:rPr>
          <w:rFonts w:ascii="Arial" w:hAnsi="Arial" w:cs="Arial"/>
          <w:sz w:val="24"/>
          <w:szCs w:val="24"/>
        </w:rPr>
      </w:pPr>
      <w:r w:rsidRPr="000E1043">
        <w:rPr>
          <w:rFonts w:ascii="Arial" w:hAnsi="Arial" w:cs="Arial"/>
          <w:sz w:val="24"/>
          <w:szCs w:val="24"/>
        </w:rPr>
        <w:t>New Minor – Minor in Spatial Technology and Geographic Information Systems</w:t>
      </w:r>
    </w:p>
    <w:p w:rsidR="000E1043" w:rsidRDefault="000E1043" w:rsidP="000E1043">
      <w:pPr>
        <w:pStyle w:val="NoSpacing"/>
        <w:tabs>
          <w:tab w:val="center" w:pos="4680"/>
        </w:tabs>
        <w:rPr>
          <w:rFonts w:ascii="Arial" w:hAnsi="Arial" w:cs="Arial"/>
          <w:b/>
          <w:sz w:val="24"/>
          <w:szCs w:val="24"/>
        </w:rPr>
      </w:pPr>
    </w:p>
    <w:p w:rsidR="000E1043" w:rsidRDefault="000E1043" w:rsidP="000E1043">
      <w:pPr>
        <w:pStyle w:val="NoSpacing"/>
        <w:tabs>
          <w:tab w:val="center" w:pos="4680"/>
        </w:tabs>
        <w:rPr>
          <w:rFonts w:ascii="Arial" w:hAnsi="Arial" w:cs="Arial"/>
          <w:color w:val="FF0000"/>
          <w:sz w:val="24"/>
          <w:szCs w:val="24"/>
        </w:rPr>
      </w:pPr>
      <w:r w:rsidRPr="000E1043">
        <w:rPr>
          <w:rFonts w:ascii="Arial" w:hAnsi="Arial" w:cs="Arial"/>
          <w:b/>
          <w:sz w:val="24"/>
          <w:szCs w:val="24"/>
        </w:rPr>
        <w:t>AG15</w:t>
      </w:r>
      <w:r>
        <w:rPr>
          <w:rFonts w:ascii="Arial" w:hAnsi="Arial" w:cs="Arial"/>
          <w:b/>
          <w:sz w:val="24"/>
          <w:szCs w:val="24"/>
        </w:rPr>
        <w:t xml:space="preserve"> – APPROVED </w:t>
      </w:r>
      <w:r w:rsidR="006A499C">
        <w:rPr>
          <w:rFonts w:ascii="Arial" w:hAnsi="Arial" w:cs="Arial"/>
          <w:color w:val="FF0000"/>
          <w:sz w:val="24"/>
          <w:szCs w:val="24"/>
        </w:rPr>
        <w:t xml:space="preserve">w/corrections </w:t>
      </w:r>
      <w:r w:rsidRPr="000E1043">
        <w:rPr>
          <w:rFonts w:ascii="Arial" w:hAnsi="Arial" w:cs="Arial"/>
          <w:color w:val="FF0000"/>
          <w:sz w:val="24"/>
          <w:szCs w:val="24"/>
        </w:rPr>
        <w:t>–</w:t>
      </w:r>
      <w:r w:rsidRPr="000E1043">
        <w:rPr>
          <w:rFonts w:ascii="Arial" w:hAnsi="Arial" w:cs="Arial"/>
          <w:b/>
          <w:color w:val="FF0000"/>
          <w:sz w:val="24"/>
          <w:szCs w:val="24"/>
        </w:rPr>
        <w:t xml:space="preserve"> </w:t>
      </w:r>
      <w:r w:rsidRPr="000E1043">
        <w:rPr>
          <w:rFonts w:ascii="Arial" w:hAnsi="Arial" w:cs="Arial"/>
          <w:color w:val="FF0000"/>
          <w:sz w:val="24"/>
          <w:szCs w:val="24"/>
        </w:rPr>
        <w:t>on bulletin page PSSC 3503 should read “Agricultural Spatial Technologies”; delete “and fertilizers” on PSSC 4813; delete “L” in BIO 3313; and PSSC 3513 should read “Agricultural Spatial Technologies”</w:t>
      </w:r>
    </w:p>
    <w:p w:rsidR="000E1043" w:rsidRPr="000E1043" w:rsidRDefault="000E1043" w:rsidP="000E1043">
      <w:pPr>
        <w:pStyle w:val="NoSpacing"/>
        <w:tabs>
          <w:tab w:val="center" w:pos="4680"/>
        </w:tabs>
        <w:rPr>
          <w:rFonts w:ascii="Arial" w:hAnsi="Arial" w:cs="Arial"/>
          <w:sz w:val="24"/>
          <w:szCs w:val="24"/>
        </w:rPr>
      </w:pPr>
      <w:r>
        <w:rPr>
          <w:rFonts w:ascii="Arial" w:hAnsi="Arial" w:cs="Arial"/>
          <w:sz w:val="24"/>
          <w:szCs w:val="24"/>
        </w:rPr>
        <w:t>Bulletin Change – Minor in Agronomy – change to Minor in Crop Consulting and Agronomic Services and add “Students must achieve a “C” or better in all courses within the minor and an overall GPA of 3.0 for the minor.</w:t>
      </w:r>
    </w:p>
    <w:p w:rsidR="000E1043" w:rsidRPr="00C00E87" w:rsidRDefault="000E1043" w:rsidP="000E1043">
      <w:pPr>
        <w:pStyle w:val="NoSpacing"/>
        <w:tabs>
          <w:tab w:val="center" w:pos="4680"/>
        </w:tabs>
        <w:rPr>
          <w:rFonts w:ascii="Arial" w:hAnsi="Arial" w:cs="Arial"/>
          <w:sz w:val="24"/>
          <w:szCs w:val="24"/>
        </w:rPr>
      </w:pPr>
      <w:r w:rsidRPr="00C00E87">
        <w:rPr>
          <w:rFonts w:ascii="Arial" w:hAnsi="Arial" w:cs="Arial"/>
          <w:sz w:val="24"/>
          <w:szCs w:val="24"/>
        </w:rPr>
        <w:tab/>
      </w: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D604FB" w:rsidRDefault="00D604FB" w:rsidP="009F3B9F">
      <w:pPr>
        <w:pStyle w:val="NoSpacing"/>
        <w:rPr>
          <w:rFonts w:ascii="Arial" w:hAnsi="Arial" w:cs="Arial"/>
          <w:sz w:val="24"/>
          <w:szCs w:val="24"/>
        </w:rPr>
      </w:pPr>
    </w:p>
    <w:p w:rsidR="009F3B9F" w:rsidRPr="006A499C" w:rsidRDefault="009F3B9F" w:rsidP="009F3B9F">
      <w:pPr>
        <w:pStyle w:val="NoSpacing"/>
        <w:rPr>
          <w:rFonts w:ascii="Arial" w:hAnsi="Arial" w:cs="Arial"/>
          <w:sz w:val="24"/>
          <w:szCs w:val="24"/>
        </w:rPr>
      </w:pPr>
      <w:r w:rsidRPr="006A499C">
        <w:rPr>
          <w:rFonts w:ascii="Arial" w:hAnsi="Arial" w:cs="Arial"/>
          <w:sz w:val="24"/>
          <w:szCs w:val="24"/>
        </w:rPr>
        <w:lastRenderedPageBreak/>
        <w:t>UCC Meeting</w:t>
      </w:r>
    </w:p>
    <w:p w:rsidR="009F3B9F" w:rsidRPr="006A499C" w:rsidRDefault="009F3B9F" w:rsidP="009F3B9F">
      <w:pPr>
        <w:pStyle w:val="NoSpacing"/>
        <w:rPr>
          <w:rFonts w:ascii="Arial" w:hAnsi="Arial" w:cs="Arial"/>
          <w:sz w:val="24"/>
          <w:szCs w:val="24"/>
        </w:rPr>
      </w:pPr>
      <w:r w:rsidRPr="006A499C">
        <w:rPr>
          <w:rFonts w:ascii="Arial" w:hAnsi="Arial" w:cs="Arial"/>
          <w:sz w:val="24"/>
          <w:szCs w:val="24"/>
        </w:rPr>
        <w:t>December 13, 2013</w:t>
      </w:r>
    </w:p>
    <w:p w:rsidR="009F3B9F" w:rsidRPr="006A499C" w:rsidRDefault="009F3B9F" w:rsidP="009F3B9F">
      <w:pPr>
        <w:pStyle w:val="NoSpacing"/>
        <w:rPr>
          <w:rFonts w:ascii="Arial" w:hAnsi="Arial" w:cs="Arial"/>
          <w:sz w:val="24"/>
          <w:szCs w:val="24"/>
        </w:rPr>
      </w:pPr>
      <w:r w:rsidRPr="006A499C">
        <w:rPr>
          <w:rFonts w:ascii="Arial" w:hAnsi="Arial" w:cs="Arial"/>
          <w:sz w:val="24"/>
          <w:szCs w:val="24"/>
        </w:rPr>
        <w:t>Page 3</w:t>
      </w:r>
    </w:p>
    <w:p w:rsidR="009F3B9F" w:rsidRDefault="009F3B9F" w:rsidP="00D563EB">
      <w:pPr>
        <w:pStyle w:val="NoSpacing"/>
        <w:rPr>
          <w:rFonts w:ascii="Arial" w:hAnsi="Arial" w:cs="Arial"/>
          <w:b/>
          <w:sz w:val="24"/>
          <w:szCs w:val="24"/>
        </w:rPr>
      </w:pPr>
    </w:p>
    <w:p w:rsidR="000E1043" w:rsidRDefault="000E1043" w:rsidP="00D563EB">
      <w:pPr>
        <w:pStyle w:val="NoSpacing"/>
        <w:rPr>
          <w:rFonts w:ascii="Arial" w:hAnsi="Arial" w:cs="Arial"/>
          <w:color w:val="FF0000"/>
          <w:sz w:val="24"/>
          <w:szCs w:val="24"/>
        </w:rPr>
      </w:pPr>
      <w:r w:rsidRPr="000E1043">
        <w:rPr>
          <w:rFonts w:ascii="Arial" w:hAnsi="Arial" w:cs="Arial"/>
          <w:b/>
          <w:sz w:val="24"/>
          <w:szCs w:val="24"/>
        </w:rPr>
        <w:t>AG16</w:t>
      </w:r>
      <w:r>
        <w:rPr>
          <w:rFonts w:ascii="Arial" w:hAnsi="Arial" w:cs="Arial"/>
          <w:b/>
          <w:sz w:val="24"/>
          <w:szCs w:val="24"/>
        </w:rPr>
        <w:t xml:space="preserve"> – APPROVED </w:t>
      </w:r>
      <w:r w:rsidR="006A499C" w:rsidRPr="006A499C">
        <w:rPr>
          <w:rFonts w:ascii="Arial" w:hAnsi="Arial" w:cs="Arial"/>
          <w:color w:val="FF0000"/>
          <w:sz w:val="24"/>
          <w:szCs w:val="24"/>
        </w:rPr>
        <w:t>w/corrections</w:t>
      </w:r>
      <w:r w:rsidR="006A499C" w:rsidRPr="006A499C">
        <w:rPr>
          <w:rFonts w:ascii="Arial" w:hAnsi="Arial" w:cs="Arial"/>
          <w:b/>
          <w:color w:val="FF0000"/>
          <w:sz w:val="24"/>
          <w:szCs w:val="24"/>
        </w:rPr>
        <w:t xml:space="preserve"> </w:t>
      </w:r>
      <w:r w:rsidRPr="00C00E87">
        <w:rPr>
          <w:rFonts w:ascii="Arial" w:hAnsi="Arial" w:cs="Arial"/>
          <w:b/>
          <w:color w:val="FF0000"/>
          <w:sz w:val="24"/>
          <w:szCs w:val="24"/>
        </w:rPr>
        <w:t xml:space="preserve">- </w:t>
      </w:r>
      <w:r w:rsidRPr="000E1043">
        <w:rPr>
          <w:rFonts w:ascii="Arial" w:hAnsi="Arial" w:cs="Arial"/>
          <w:color w:val="FF0000"/>
          <w:sz w:val="24"/>
          <w:szCs w:val="24"/>
        </w:rPr>
        <w:t>on bulletin page PHYS 2504 should be “PHYS 2054”; AGRI 3543 – insert “/GPS” in title; delete extra Tech 2453, Solid Works I</w:t>
      </w:r>
      <w:r w:rsidR="00E00E5B">
        <w:rPr>
          <w:rFonts w:ascii="Arial" w:hAnsi="Arial" w:cs="Arial"/>
          <w:color w:val="FF0000"/>
          <w:sz w:val="24"/>
          <w:szCs w:val="24"/>
        </w:rPr>
        <w:t xml:space="preserve"> and Upper level elective in TECH</w:t>
      </w:r>
      <w:r>
        <w:rPr>
          <w:rFonts w:ascii="Arial" w:hAnsi="Arial" w:cs="Arial"/>
          <w:color w:val="FF0000"/>
          <w:sz w:val="24"/>
          <w:szCs w:val="24"/>
        </w:rPr>
        <w:t xml:space="preserve"> should read “3-6”</w:t>
      </w:r>
    </w:p>
    <w:p w:rsidR="000E1043" w:rsidRDefault="00C00E87" w:rsidP="00D563EB">
      <w:pPr>
        <w:pStyle w:val="NoSpacing"/>
        <w:rPr>
          <w:rFonts w:ascii="Arial" w:hAnsi="Arial" w:cs="Arial"/>
          <w:color w:val="FF0000"/>
          <w:sz w:val="24"/>
          <w:szCs w:val="24"/>
        </w:rPr>
      </w:pPr>
      <w:r w:rsidRPr="00C00E87">
        <w:rPr>
          <w:rFonts w:ascii="Arial" w:hAnsi="Arial" w:cs="Arial"/>
          <w:sz w:val="24"/>
          <w:szCs w:val="24"/>
        </w:rPr>
        <w:t>Bulletin Change – Revise Agricultural Technology Emphasis (Agricultural Studies concentration) for the BS in Agriculture.  Revise the emphasis title to Agricultural Systems Technology. Revise curriculum to better reflect the needs of modern agricultural enterprises</w:t>
      </w:r>
      <w:r>
        <w:rPr>
          <w:rFonts w:ascii="Arial" w:hAnsi="Arial" w:cs="Arial"/>
          <w:color w:val="FF0000"/>
          <w:sz w:val="24"/>
          <w:szCs w:val="24"/>
        </w:rPr>
        <w:t>.</w:t>
      </w:r>
    </w:p>
    <w:p w:rsidR="00C00E87" w:rsidRPr="000E1043" w:rsidRDefault="00C00E87" w:rsidP="00D563EB">
      <w:pPr>
        <w:pStyle w:val="NoSpacing"/>
        <w:rPr>
          <w:rFonts w:ascii="Arial" w:hAnsi="Arial" w:cs="Arial"/>
          <w:color w:val="FF0000"/>
          <w:sz w:val="24"/>
          <w:szCs w:val="24"/>
        </w:rPr>
      </w:pPr>
    </w:p>
    <w:p w:rsidR="000E1043" w:rsidRDefault="000E1043" w:rsidP="00D563EB">
      <w:pPr>
        <w:pStyle w:val="NoSpacing"/>
        <w:rPr>
          <w:rFonts w:ascii="Arial" w:hAnsi="Arial" w:cs="Arial"/>
          <w:color w:val="FF0000"/>
          <w:sz w:val="24"/>
          <w:szCs w:val="24"/>
        </w:rPr>
      </w:pPr>
      <w:r w:rsidRPr="000E1043">
        <w:rPr>
          <w:rFonts w:ascii="Arial" w:hAnsi="Arial" w:cs="Arial"/>
          <w:b/>
          <w:sz w:val="24"/>
          <w:szCs w:val="24"/>
        </w:rPr>
        <w:t>AG17</w:t>
      </w:r>
      <w:r>
        <w:rPr>
          <w:rFonts w:ascii="Arial" w:hAnsi="Arial" w:cs="Arial"/>
          <w:b/>
          <w:sz w:val="24"/>
          <w:szCs w:val="24"/>
        </w:rPr>
        <w:t xml:space="preserve"> – APPROVED</w:t>
      </w:r>
      <w:r w:rsidR="006A499C">
        <w:rPr>
          <w:rFonts w:ascii="Arial" w:hAnsi="Arial" w:cs="Arial"/>
          <w:color w:val="FF0000"/>
          <w:sz w:val="24"/>
          <w:szCs w:val="24"/>
        </w:rPr>
        <w:t xml:space="preserve"> w/corrections</w:t>
      </w:r>
      <w:r>
        <w:rPr>
          <w:rFonts w:ascii="Arial" w:hAnsi="Arial" w:cs="Arial"/>
          <w:b/>
          <w:sz w:val="24"/>
          <w:szCs w:val="24"/>
        </w:rPr>
        <w:t xml:space="preserve"> </w:t>
      </w:r>
      <w:r w:rsidR="00C00E87" w:rsidRPr="00C00E87">
        <w:rPr>
          <w:rFonts w:ascii="Arial" w:hAnsi="Arial" w:cs="Arial"/>
          <w:color w:val="FF0000"/>
          <w:sz w:val="24"/>
          <w:szCs w:val="24"/>
        </w:rPr>
        <w:t xml:space="preserve">– on bulletin page AGRI 3543 – add </w:t>
      </w:r>
      <w:r w:rsidR="008E215D">
        <w:rPr>
          <w:rFonts w:ascii="Arial" w:hAnsi="Arial" w:cs="Arial"/>
          <w:color w:val="FF0000"/>
          <w:sz w:val="24"/>
          <w:szCs w:val="24"/>
        </w:rPr>
        <w:t xml:space="preserve">“/GPS” </w:t>
      </w:r>
      <w:r w:rsidR="00C00E87" w:rsidRPr="00C00E87">
        <w:rPr>
          <w:rFonts w:ascii="Arial" w:hAnsi="Arial" w:cs="Arial"/>
          <w:color w:val="FF0000"/>
          <w:sz w:val="24"/>
          <w:szCs w:val="24"/>
        </w:rPr>
        <w:t>on the title.</w:t>
      </w:r>
    </w:p>
    <w:p w:rsidR="008E215D" w:rsidRDefault="008E215D" w:rsidP="00D563EB">
      <w:pPr>
        <w:pStyle w:val="NoSpacing"/>
        <w:rPr>
          <w:rFonts w:ascii="Arial" w:hAnsi="Arial" w:cs="Arial"/>
          <w:sz w:val="24"/>
          <w:szCs w:val="24"/>
        </w:rPr>
      </w:pPr>
      <w:r w:rsidRPr="008E215D">
        <w:rPr>
          <w:rFonts w:ascii="Arial" w:hAnsi="Arial" w:cs="Arial"/>
          <w:sz w:val="24"/>
          <w:szCs w:val="24"/>
        </w:rPr>
        <w:t xml:space="preserve">Bulletin Change – AGEC 3013 Computerized Agricultural Records </w:t>
      </w:r>
      <w:r w:rsidR="00023DB5">
        <w:rPr>
          <w:rFonts w:ascii="Arial" w:hAnsi="Arial" w:cs="Arial"/>
          <w:sz w:val="24"/>
          <w:szCs w:val="24"/>
        </w:rPr>
        <w:t>– delete the word “Computerized”</w:t>
      </w:r>
    </w:p>
    <w:p w:rsidR="00023DB5" w:rsidRPr="008E215D" w:rsidRDefault="00023DB5" w:rsidP="00D563EB">
      <w:pPr>
        <w:pStyle w:val="NoSpacing"/>
        <w:rPr>
          <w:rFonts w:ascii="Arial" w:hAnsi="Arial" w:cs="Arial"/>
          <w:sz w:val="24"/>
          <w:szCs w:val="24"/>
        </w:rPr>
      </w:pPr>
    </w:p>
    <w:p w:rsidR="008864B5" w:rsidRDefault="00023DB5" w:rsidP="00D563EB">
      <w:pPr>
        <w:pStyle w:val="NoSpacing"/>
        <w:rPr>
          <w:rFonts w:ascii="Arial" w:hAnsi="Arial" w:cs="Arial"/>
          <w:b/>
          <w:sz w:val="24"/>
          <w:szCs w:val="24"/>
        </w:rPr>
      </w:pPr>
      <w:r w:rsidRPr="00023DB5">
        <w:rPr>
          <w:rFonts w:ascii="Arial" w:hAnsi="Arial" w:cs="Arial"/>
          <w:b/>
          <w:sz w:val="24"/>
          <w:szCs w:val="24"/>
        </w:rPr>
        <w:t>FA06</w:t>
      </w:r>
      <w:r>
        <w:rPr>
          <w:rFonts w:ascii="Arial" w:hAnsi="Arial" w:cs="Arial"/>
          <w:b/>
          <w:sz w:val="24"/>
          <w:szCs w:val="24"/>
        </w:rPr>
        <w:t xml:space="preserve"> – APPROVED</w:t>
      </w:r>
    </w:p>
    <w:p w:rsidR="00023DB5" w:rsidRDefault="00023DB5" w:rsidP="00D563EB">
      <w:pPr>
        <w:pStyle w:val="NoSpacing"/>
        <w:rPr>
          <w:rFonts w:ascii="Arial" w:hAnsi="Arial" w:cs="Arial"/>
          <w:sz w:val="24"/>
          <w:szCs w:val="24"/>
        </w:rPr>
      </w:pPr>
      <w:r>
        <w:rPr>
          <w:rFonts w:ascii="Arial" w:hAnsi="Arial" w:cs="Arial"/>
          <w:sz w:val="24"/>
          <w:szCs w:val="24"/>
        </w:rPr>
        <w:t>Program Deletion – BFA Emphasis in Acting</w:t>
      </w:r>
    </w:p>
    <w:p w:rsidR="00023DB5" w:rsidRPr="00023DB5" w:rsidRDefault="00023DB5" w:rsidP="00D563EB">
      <w:pPr>
        <w:pStyle w:val="NoSpacing"/>
        <w:rPr>
          <w:rFonts w:ascii="Arial" w:hAnsi="Arial" w:cs="Arial"/>
          <w:sz w:val="24"/>
          <w:szCs w:val="24"/>
        </w:rPr>
      </w:pPr>
    </w:p>
    <w:p w:rsidR="00023DB5" w:rsidRDefault="00023DB5" w:rsidP="00D563EB">
      <w:pPr>
        <w:pStyle w:val="NoSpacing"/>
        <w:rPr>
          <w:rFonts w:ascii="Arial" w:hAnsi="Arial" w:cs="Arial"/>
          <w:b/>
          <w:sz w:val="24"/>
          <w:szCs w:val="24"/>
        </w:rPr>
      </w:pPr>
      <w:r w:rsidRPr="00023DB5">
        <w:rPr>
          <w:rFonts w:ascii="Arial" w:hAnsi="Arial" w:cs="Arial"/>
          <w:b/>
          <w:sz w:val="24"/>
          <w:szCs w:val="24"/>
        </w:rPr>
        <w:t>FA07</w:t>
      </w:r>
      <w:r>
        <w:rPr>
          <w:rFonts w:ascii="Arial" w:hAnsi="Arial" w:cs="Arial"/>
          <w:b/>
          <w:sz w:val="24"/>
          <w:szCs w:val="24"/>
        </w:rPr>
        <w:t xml:space="preserve"> – APPROVED</w:t>
      </w:r>
    </w:p>
    <w:p w:rsidR="00023DB5" w:rsidRPr="00023DB5" w:rsidRDefault="00023DB5" w:rsidP="00D563EB">
      <w:pPr>
        <w:pStyle w:val="NoSpacing"/>
        <w:rPr>
          <w:rFonts w:ascii="Arial" w:hAnsi="Arial" w:cs="Arial"/>
          <w:sz w:val="24"/>
          <w:szCs w:val="24"/>
        </w:rPr>
      </w:pPr>
      <w:r w:rsidRPr="00023DB5">
        <w:rPr>
          <w:rFonts w:ascii="Arial" w:hAnsi="Arial" w:cs="Arial"/>
          <w:sz w:val="24"/>
          <w:szCs w:val="24"/>
        </w:rPr>
        <w:t>Program Deletion – BFA Emphasis in Design Technology</w:t>
      </w:r>
    </w:p>
    <w:p w:rsidR="00023DB5" w:rsidRDefault="00023DB5" w:rsidP="00D563EB">
      <w:pPr>
        <w:pStyle w:val="NoSpacing"/>
        <w:rPr>
          <w:rFonts w:ascii="Arial" w:hAnsi="Arial" w:cs="Arial"/>
          <w:b/>
          <w:sz w:val="24"/>
          <w:szCs w:val="24"/>
        </w:rPr>
      </w:pPr>
    </w:p>
    <w:p w:rsidR="00023DB5" w:rsidRDefault="00023DB5" w:rsidP="00D563EB">
      <w:pPr>
        <w:pStyle w:val="NoSpacing"/>
        <w:rPr>
          <w:rFonts w:ascii="Arial" w:hAnsi="Arial" w:cs="Arial"/>
          <w:b/>
          <w:sz w:val="24"/>
          <w:szCs w:val="24"/>
        </w:rPr>
      </w:pPr>
      <w:r w:rsidRPr="00023DB5">
        <w:rPr>
          <w:rFonts w:ascii="Arial" w:hAnsi="Arial" w:cs="Arial"/>
          <w:b/>
          <w:sz w:val="24"/>
          <w:szCs w:val="24"/>
        </w:rPr>
        <w:t>FA08</w:t>
      </w:r>
      <w:r>
        <w:rPr>
          <w:rFonts w:ascii="Arial" w:hAnsi="Arial" w:cs="Arial"/>
          <w:b/>
          <w:sz w:val="24"/>
          <w:szCs w:val="24"/>
        </w:rPr>
        <w:t xml:space="preserve"> – APPROVED</w:t>
      </w:r>
    </w:p>
    <w:p w:rsidR="00023DB5" w:rsidRDefault="006A499C" w:rsidP="00D563EB">
      <w:pPr>
        <w:pStyle w:val="NoSpacing"/>
        <w:rPr>
          <w:rFonts w:ascii="Arial" w:hAnsi="Arial" w:cs="Arial"/>
          <w:sz w:val="24"/>
          <w:szCs w:val="24"/>
        </w:rPr>
      </w:pPr>
      <w:r>
        <w:rPr>
          <w:rFonts w:ascii="Arial" w:hAnsi="Arial" w:cs="Arial"/>
          <w:sz w:val="24"/>
          <w:szCs w:val="24"/>
        </w:rPr>
        <w:t>Bulletin Change – Changes to Department of Theatre Introduction</w:t>
      </w:r>
    </w:p>
    <w:p w:rsidR="006A499C" w:rsidRPr="00023DB5" w:rsidRDefault="006A499C" w:rsidP="00D563EB">
      <w:pPr>
        <w:pStyle w:val="NoSpacing"/>
        <w:rPr>
          <w:rFonts w:ascii="Arial" w:hAnsi="Arial" w:cs="Arial"/>
          <w:sz w:val="24"/>
          <w:szCs w:val="24"/>
        </w:rPr>
      </w:pPr>
    </w:p>
    <w:p w:rsidR="00023DB5" w:rsidRDefault="00023DB5" w:rsidP="00D563EB">
      <w:pPr>
        <w:pStyle w:val="NoSpacing"/>
        <w:rPr>
          <w:rFonts w:ascii="Arial" w:hAnsi="Arial" w:cs="Arial"/>
          <w:color w:val="FF0000"/>
          <w:sz w:val="24"/>
          <w:szCs w:val="24"/>
        </w:rPr>
      </w:pPr>
      <w:r w:rsidRPr="00023DB5">
        <w:rPr>
          <w:rFonts w:ascii="Arial" w:hAnsi="Arial" w:cs="Arial"/>
          <w:b/>
          <w:sz w:val="24"/>
          <w:szCs w:val="24"/>
        </w:rPr>
        <w:t>FA09</w:t>
      </w:r>
      <w:r w:rsidR="006A499C">
        <w:rPr>
          <w:rFonts w:ascii="Arial" w:hAnsi="Arial" w:cs="Arial"/>
          <w:b/>
          <w:sz w:val="24"/>
          <w:szCs w:val="24"/>
        </w:rPr>
        <w:t xml:space="preserve"> – APPROVED </w:t>
      </w:r>
      <w:r w:rsidR="006A499C" w:rsidRPr="00041933">
        <w:rPr>
          <w:rFonts w:ascii="Arial" w:hAnsi="Arial" w:cs="Arial"/>
          <w:color w:val="FF0000"/>
          <w:sz w:val="24"/>
          <w:szCs w:val="24"/>
        </w:rPr>
        <w:t>w/corrections</w:t>
      </w:r>
      <w:r w:rsidR="006A499C" w:rsidRPr="006A499C">
        <w:rPr>
          <w:rFonts w:ascii="Arial" w:hAnsi="Arial" w:cs="Arial"/>
          <w:color w:val="FF0000"/>
          <w:sz w:val="24"/>
          <w:szCs w:val="24"/>
        </w:rPr>
        <w:t xml:space="preserve"> – THEA 1223 is Principles of </w:t>
      </w:r>
      <w:r w:rsidR="006A499C" w:rsidRPr="00041933">
        <w:rPr>
          <w:rFonts w:ascii="Arial" w:hAnsi="Arial" w:cs="Arial"/>
          <w:color w:val="FF0000"/>
          <w:sz w:val="24"/>
          <w:szCs w:val="24"/>
          <w:u w:val="single"/>
        </w:rPr>
        <w:t>Stage</w:t>
      </w:r>
      <w:r w:rsidR="006A499C" w:rsidRPr="006A499C">
        <w:rPr>
          <w:rFonts w:ascii="Arial" w:hAnsi="Arial" w:cs="Arial"/>
          <w:color w:val="FF0000"/>
          <w:sz w:val="24"/>
          <w:szCs w:val="24"/>
        </w:rPr>
        <w:t xml:space="preserve"> Design; THEA 2243 is </w:t>
      </w:r>
      <w:r w:rsidR="006A499C" w:rsidRPr="00041933">
        <w:rPr>
          <w:rFonts w:ascii="Arial" w:hAnsi="Arial" w:cs="Arial"/>
          <w:color w:val="FF0000"/>
          <w:sz w:val="24"/>
          <w:szCs w:val="24"/>
          <w:u w:val="single"/>
        </w:rPr>
        <w:t>Stage</w:t>
      </w:r>
      <w:r w:rsidR="006A499C" w:rsidRPr="006A499C">
        <w:rPr>
          <w:rFonts w:ascii="Arial" w:hAnsi="Arial" w:cs="Arial"/>
          <w:color w:val="FF0000"/>
          <w:sz w:val="24"/>
          <w:szCs w:val="24"/>
        </w:rPr>
        <w:t xml:space="preserve"> Costume Construction; THEA 2213 and 2203 should be in numerical order; THEA 3273 is “Voice and Movement </w:t>
      </w:r>
      <w:r w:rsidR="006A499C" w:rsidRPr="00041933">
        <w:rPr>
          <w:rFonts w:ascii="Arial" w:hAnsi="Arial" w:cs="Arial"/>
          <w:color w:val="FF0000"/>
          <w:sz w:val="24"/>
          <w:szCs w:val="24"/>
          <w:u w:val="single"/>
        </w:rPr>
        <w:t>for Theatre</w:t>
      </w:r>
      <w:r w:rsidR="006A499C" w:rsidRPr="006A499C">
        <w:rPr>
          <w:rFonts w:ascii="Arial" w:hAnsi="Arial" w:cs="Arial"/>
          <w:color w:val="FF0000"/>
          <w:sz w:val="24"/>
          <w:szCs w:val="24"/>
        </w:rPr>
        <w:t>” and the correct number for Stage Lighting is THEA 4303, not 4333.</w:t>
      </w:r>
    </w:p>
    <w:p w:rsidR="006A499C" w:rsidRDefault="009B5DD3" w:rsidP="00D563EB">
      <w:pPr>
        <w:pStyle w:val="NoSpacing"/>
        <w:rPr>
          <w:rFonts w:ascii="Arial" w:hAnsi="Arial" w:cs="Arial"/>
          <w:sz w:val="24"/>
          <w:szCs w:val="24"/>
        </w:rPr>
      </w:pPr>
      <w:r>
        <w:rPr>
          <w:rFonts w:ascii="Arial" w:hAnsi="Arial" w:cs="Arial"/>
          <w:sz w:val="24"/>
          <w:szCs w:val="24"/>
        </w:rPr>
        <w:t xml:space="preserve">New Emphasis – BA in </w:t>
      </w:r>
      <w:r w:rsidR="006A499C" w:rsidRPr="006A499C">
        <w:rPr>
          <w:rFonts w:ascii="Arial" w:hAnsi="Arial" w:cs="Arial"/>
          <w:sz w:val="24"/>
          <w:szCs w:val="24"/>
        </w:rPr>
        <w:t>Theatre</w:t>
      </w:r>
      <w:r>
        <w:rPr>
          <w:rFonts w:ascii="Arial" w:hAnsi="Arial" w:cs="Arial"/>
          <w:sz w:val="24"/>
          <w:szCs w:val="24"/>
        </w:rPr>
        <w:t xml:space="preserve"> -</w:t>
      </w:r>
      <w:r w:rsidR="006A499C" w:rsidRPr="006A499C">
        <w:rPr>
          <w:rFonts w:ascii="Arial" w:hAnsi="Arial" w:cs="Arial"/>
          <w:sz w:val="24"/>
          <w:szCs w:val="24"/>
        </w:rPr>
        <w:t xml:space="preserve"> Emphasis in Acting</w:t>
      </w:r>
    </w:p>
    <w:p w:rsidR="006A499C" w:rsidRDefault="006A499C" w:rsidP="00D563EB">
      <w:pPr>
        <w:pStyle w:val="NoSpacing"/>
        <w:rPr>
          <w:rFonts w:ascii="Arial" w:hAnsi="Arial" w:cs="Arial"/>
          <w:sz w:val="24"/>
          <w:szCs w:val="24"/>
        </w:rPr>
      </w:pPr>
      <w:proofErr w:type="gramStart"/>
      <w:r w:rsidRPr="006A499C">
        <w:rPr>
          <w:rFonts w:ascii="Arial" w:hAnsi="Arial" w:cs="Arial"/>
          <w:b/>
          <w:sz w:val="24"/>
          <w:szCs w:val="24"/>
        </w:rPr>
        <w:t>FA09(</w:t>
      </w:r>
      <w:proofErr w:type="gramEnd"/>
      <w:r w:rsidRPr="006A499C">
        <w:rPr>
          <w:rFonts w:ascii="Arial" w:hAnsi="Arial" w:cs="Arial"/>
          <w:b/>
          <w:sz w:val="24"/>
          <w:szCs w:val="24"/>
        </w:rPr>
        <w:t>Rev)</w:t>
      </w:r>
      <w:r>
        <w:rPr>
          <w:rFonts w:ascii="Arial" w:hAnsi="Arial" w:cs="Arial"/>
          <w:sz w:val="24"/>
          <w:szCs w:val="24"/>
        </w:rPr>
        <w:t xml:space="preserve"> – corrected copy received 12/17/13</w:t>
      </w:r>
    </w:p>
    <w:p w:rsidR="006A499C" w:rsidRPr="006A499C" w:rsidRDefault="006A499C" w:rsidP="00D563EB">
      <w:pPr>
        <w:pStyle w:val="NoSpacing"/>
        <w:rPr>
          <w:rFonts w:ascii="Arial" w:hAnsi="Arial" w:cs="Arial"/>
          <w:sz w:val="24"/>
          <w:szCs w:val="24"/>
        </w:rPr>
      </w:pPr>
    </w:p>
    <w:p w:rsidR="00041933" w:rsidRPr="00041933" w:rsidRDefault="00023DB5" w:rsidP="00041933">
      <w:pPr>
        <w:rPr>
          <w:rFonts w:ascii="Arial" w:hAnsi="Arial" w:cs="Arial"/>
          <w:sz w:val="24"/>
          <w:szCs w:val="24"/>
        </w:rPr>
      </w:pPr>
      <w:r w:rsidRPr="006A499C">
        <w:rPr>
          <w:rFonts w:ascii="Arial" w:hAnsi="Arial" w:cs="Arial"/>
          <w:b/>
          <w:sz w:val="24"/>
          <w:szCs w:val="24"/>
        </w:rPr>
        <w:t>FA10</w:t>
      </w:r>
      <w:r w:rsidR="00041933">
        <w:rPr>
          <w:rFonts w:ascii="Arial" w:hAnsi="Arial" w:cs="Arial"/>
          <w:b/>
          <w:sz w:val="24"/>
          <w:szCs w:val="24"/>
        </w:rPr>
        <w:t xml:space="preserve"> – APPROVED </w:t>
      </w:r>
      <w:r w:rsidR="00041933" w:rsidRPr="00041933">
        <w:rPr>
          <w:rFonts w:ascii="Arial" w:hAnsi="Arial" w:cs="Arial"/>
          <w:color w:val="FF0000"/>
          <w:sz w:val="24"/>
          <w:szCs w:val="24"/>
        </w:rPr>
        <w:t xml:space="preserve">w/corrections – THEA 1223 is Principles of </w:t>
      </w:r>
      <w:r w:rsidR="00041933" w:rsidRPr="00DE6876">
        <w:rPr>
          <w:rFonts w:ascii="Arial" w:hAnsi="Arial" w:cs="Arial"/>
          <w:color w:val="FF0000"/>
          <w:sz w:val="24"/>
          <w:szCs w:val="24"/>
          <w:u w:val="single"/>
        </w:rPr>
        <w:t>Stage</w:t>
      </w:r>
      <w:r w:rsidR="00DE6876">
        <w:rPr>
          <w:rFonts w:ascii="Arial" w:hAnsi="Arial" w:cs="Arial"/>
          <w:color w:val="FF0000"/>
          <w:sz w:val="24"/>
          <w:szCs w:val="24"/>
        </w:rPr>
        <w:t xml:space="preserve"> Design, THEA 2243 is </w:t>
      </w:r>
      <w:r w:rsidR="00DE6876" w:rsidRPr="00DE6876">
        <w:rPr>
          <w:rFonts w:ascii="Arial" w:hAnsi="Arial" w:cs="Arial"/>
          <w:color w:val="FF0000"/>
          <w:sz w:val="24"/>
          <w:szCs w:val="24"/>
          <w:u w:val="single"/>
        </w:rPr>
        <w:t>Stage</w:t>
      </w:r>
      <w:r w:rsidR="00DE6876">
        <w:rPr>
          <w:rFonts w:ascii="Arial" w:hAnsi="Arial" w:cs="Arial"/>
          <w:color w:val="FF0000"/>
          <w:sz w:val="24"/>
          <w:szCs w:val="24"/>
        </w:rPr>
        <w:t xml:space="preserve"> Co</w:t>
      </w:r>
      <w:r w:rsidR="00041933" w:rsidRPr="00041933">
        <w:rPr>
          <w:rFonts w:ascii="Arial" w:hAnsi="Arial" w:cs="Arial"/>
          <w:color w:val="FF0000"/>
          <w:sz w:val="24"/>
          <w:szCs w:val="24"/>
        </w:rPr>
        <w:t xml:space="preserve">stume Construction; THEA 2213 and 2203 should be in numerical order; THEA 3273 is “Voice and Movement </w:t>
      </w:r>
      <w:r w:rsidR="00041933" w:rsidRPr="00DE6876">
        <w:rPr>
          <w:rFonts w:ascii="Arial" w:hAnsi="Arial" w:cs="Arial"/>
          <w:color w:val="FF0000"/>
          <w:sz w:val="24"/>
          <w:szCs w:val="24"/>
          <w:u w:val="single"/>
        </w:rPr>
        <w:t>for Theatre</w:t>
      </w:r>
      <w:r w:rsidR="00041933" w:rsidRPr="00041933">
        <w:rPr>
          <w:rFonts w:ascii="Arial" w:hAnsi="Arial" w:cs="Arial"/>
          <w:color w:val="FF0000"/>
          <w:sz w:val="24"/>
          <w:szCs w:val="24"/>
        </w:rPr>
        <w:t>” and the correct number for Stage Lighting is THEA 4303, not 4333; Put THEA 2223, 2233, 2243 in numerical order; put Directing Emphasis courses in numerical order; THEA 4203 is “Stage Directing I”.</w:t>
      </w:r>
      <w:r w:rsidR="00041933">
        <w:rPr>
          <w:rFonts w:ascii="Arial" w:hAnsi="Arial" w:cs="Arial"/>
          <w:sz w:val="24"/>
          <w:szCs w:val="24"/>
        </w:rPr>
        <w:t xml:space="preserve"> New Emphasis – BA in Theatre</w:t>
      </w:r>
      <w:r w:rsidR="009B5DD3">
        <w:rPr>
          <w:rFonts w:ascii="Arial" w:hAnsi="Arial" w:cs="Arial"/>
          <w:sz w:val="24"/>
          <w:szCs w:val="24"/>
        </w:rPr>
        <w:t xml:space="preserve"> -</w:t>
      </w:r>
      <w:r w:rsidR="00041933">
        <w:rPr>
          <w:rFonts w:ascii="Arial" w:hAnsi="Arial" w:cs="Arial"/>
          <w:sz w:val="24"/>
          <w:szCs w:val="24"/>
        </w:rPr>
        <w:t xml:space="preserve"> Emphasis in Directing                                         </w:t>
      </w:r>
      <w:proofErr w:type="gramStart"/>
      <w:r w:rsidR="00041933" w:rsidRPr="00041933">
        <w:rPr>
          <w:rFonts w:ascii="Arial" w:hAnsi="Arial" w:cs="Arial"/>
          <w:b/>
          <w:sz w:val="24"/>
          <w:szCs w:val="24"/>
        </w:rPr>
        <w:t>FA10(</w:t>
      </w:r>
      <w:proofErr w:type="gramEnd"/>
      <w:r w:rsidR="00041933" w:rsidRPr="00041933">
        <w:rPr>
          <w:rFonts w:ascii="Arial" w:hAnsi="Arial" w:cs="Arial"/>
          <w:b/>
          <w:sz w:val="24"/>
          <w:szCs w:val="24"/>
        </w:rPr>
        <w:t>Rev)</w:t>
      </w:r>
      <w:r w:rsidR="00041933">
        <w:rPr>
          <w:rFonts w:ascii="Arial" w:hAnsi="Arial" w:cs="Arial"/>
          <w:sz w:val="24"/>
          <w:szCs w:val="24"/>
        </w:rPr>
        <w:t xml:space="preserve"> – corrected copy received 12/17/13</w:t>
      </w:r>
    </w:p>
    <w:p w:rsidR="00023DB5" w:rsidRPr="00041933" w:rsidRDefault="00023DB5" w:rsidP="00D563EB">
      <w:pPr>
        <w:pStyle w:val="NoSpacing"/>
        <w:rPr>
          <w:rFonts w:ascii="Arial" w:hAnsi="Arial" w:cs="Arial"/>
          <w:color w:val="FF0000"/>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Pr="002C4E97" w:rsidRDefault="009F3B9F" w:rsidP="009F3B9F">
      <w:pPr>
        <w:pStyle w:val="NoSpacing"/>
        <w:rPr>
          <w:rFonts w:ascii="Arial" w:hAnsi="Arial" w:cs="Arial"/>
          <w:sz w:val="24"/>
          <w:szCs w:val="24"/>
        </w:rPr>
      </w:pPr>
      <w:r w:rsidRPr="002C4E97">
        <w:rPr>
          <w:rFonts w:ascii="Arial" w:hAnsi="Arial" w:cs="Arial"/>
          <w:sz w:val="24"/>
          <w:szCs w:val="24"/>
        </w:rPr>
        <w:lastRenderedPageBreak/>
        <w:t>UCC Meeting</w:t>
      </w:r>
    </w:p>
    <w:p w:rsidR="009F3B9F" w:rsidRPr="002C4E97" w:rsidRDefault="009F3B9F" w:rsidP="009F3B9F">
      <w:pPr>
        <w:pStyle w:val="NoSpacing"/>
        <w:rPr>
          <w:rFonts w:ascii="Arial" w:hAnsi="Arial" w:cs="Arial"/>
          <w:sz w:val="24"/>
          <w:szCs w:val="24"/>
        </w:rPr>
      </w:pPr>
      <w:r w:rsidRPr="002C4E97">
        <w:rPr>
          <w:rFonts w:ascii="Arial" w:hAnsi="Arial" w:cs="Arial"/>
          <w:sz w:val="24"/>
          <w:szCs w:val="24"/>
        </w:rPr>
        <w:t>December 13, 2013</w:t>
      </w:r>
    </w:p>
    <w:p w:rsidR="009F3B9F" w:rsidRDefault="009F3B9F" w:rsidP="009F3B9F">
      <w:pPr>
        <w:pStyle w:val="NoSpacing"/>
        <w:rPr>
          <w:rFonts w:ascii="Arial" w:hAnsi="Arial" w:cs="Arial"/>
          <w:b/>
          <w:sz w:val="24"/>
          <w:szCs w:val="24"/>
        </w:rPr>
      </w:pPr>
      <w:r w:rsidRPr="002C4E97">
        <w:rPr>
          <w:rFonts w:ascii="Arial" w:hAnsi="Arial" w:cs="Arial"/>
          <w:sz w:val="24"/>
          <w:szCs w:val="24"/>
        </w:rPr>
        <w:t>Page 4</w:t>
      </w:r>
      <w:r w:rsidRPr="002C4E97">
        <w:rPr>
          <w:rFonts w:ascii="Arial" w:hAnsi="Arial" w:cs="Arial"/>
          <w:sz w:val="24"/>
          <w:szCs w:val="24"/>
        </w:rPr>
        <w:tab/>
      </w:r>
    </w:p>
    <w:p w:rsidR="009F3B9F" w:rsidRDefault="009F3B9F" w:rsidP="00D563EB">
      <w:pPr>
        <w:pStyle w:val="NoSpacing"/>
        <w:rPr>
          <w:rFonts w:ascii="Arial" w:hAnsi="Arial" w:cs="Arial"/>
          <w:b/>
          <w:sz w:val="24"/>
          <w:szCs w:val="24"/>
        </w:rPr>
      </w:pPr>
    </w:p>
    <w:p w:rsidR="00023DB5" w:rsidRDefault="00023DB5" w:rsidP="00D563EB">
      <w:pPr>
        <w:pStyle w:val="NoSpacing"/>
        <w:rPr>
          <w:rFonts w:ascii="Arial" w:hAnsi="Arial" w:cs="Arial"/>
          <w:color w:val="FF0000"/>
          <w:sz w:val="24"/>
          <w:szCs w:val="24"/>
        </w:rPr>
      </w:pPr>
      <w:r w:rsidRPr="006A499C">
        <w:rPr>
          <w:rFonts w:ascii="Arial" w:hAnsi="Arial" w:cs="Arial"/>
          <w:b/>
          <w:sz w:val="24"/>
          <w:szCs w:val="24"/>
        </w:rPr>
        <w:t>FA11</w:t>
      </w:r>
      <w:r w:rsidR="00041933">
        <w:rPr>
          <w:rFonts w:ascii="Arial" w:hAnsi="Arial" w:cs="Arial"/>
          <w:b/>
          <w:sz w:val="24"/>
          <w:szCs w:val="24"/>
        </w:rPr>
        <w:t xml:space="preserve"> – APPROVED </w:t>
      </w:r>
      <w:r w:rsidR="00041933">
        <w:rPr>
          <w:rFonts w:ascii="Arial" w:hAnsi="Arial" w:cs="Arial"/>
          <w:color w:val="FF0000"/>
          <w:sz w:val="24"/>
          <w:szCs w:val="24"/>
        </w:rPr>
        <w:t xml:space="preserve">w/corrections </w:t>
      </w:r>
      <w:r w:rsidR="00DE6876">
        <w:rPr>
          <w:rFonts w:ascii="Arial" w:hAnsi="Arial" w:cs="Arial"/>
          <w:color w:val="FF0000"/>
          <w:sz w:val="24"/>
          <w:szCs w:val="24"/>
        </w:rPr>
        <w:t>–</w:t>
      </w:r>
      <w:r w:rsidR="00041933">
        <w:rPr>
          <w:rFonts w:ascii="Arial" w:hAnsi="Arial" w:cs="Arial"/>
          <w:color w:val="FF0000"/>
          <w:sz w:val="24"/>
          <w:szCs w:val="24"/>
        </w:rPr>
        <w:t xml:space="preserve"> </w:t>
      </w:r>
      <w:r w:rsidR="00DE6876" w:rsidRPr="00041933">
        <w:rPr>
          <w:rFonts w:ascii="Arial" w:hAnsi="Arial" w:cs="Arial"/>
          <w:color w:val="FF0000"/>
          <w:sz w:val="24"/>
          <w:szCs w:val="24"/>
        </w:rPr>
        <w:t xml:space="preserve">THEA 1223 is Principles of </w:t>
      </w:r>
      <w:r w:rsidR="00DE6876" w:rsidRPr="00DE6876">
        <w:rPr>
          <w:rFonts w:ascii="Arial" w:hAnsi="Arial" w:cs="Arial"/>
          <w:color w:val="FF0000"/>
          <w:sz w:val="24"/>
          <w:szCs w:val="24"/>
          <w:u w:val="single"/>
        </w:rPr>
        <w:t>Stage</w:t>
      </w:r>
      <w:r w:rsidR="00DE6876">
        <w:rPr>
          <w:rFonts w:ascii="Arial" w:hAnsi="Arial" w:cs="Arial"/>
          <w:color w:val="FF0000"/>
          <w:sz w:val="24"/>
          <w:szCs w:val="24"/>
        </w:rPr>
        <w:t xml:space="preserve"> Design, THEA 2243 is </w:t>
      </w:r>
      <w:r w:rsidR="00DE6876" w:rsidRPr="00DE6876">
        <w:rPr>
          <w:rFonts w:ascii="Arial" w:hAnsi="Arial" w:cs="Arial"/>
          <w:color w:val="FF0000"/>
          <w:sz w:val="24"/>
          <w:szCs w:val="24"/>
          <w:u w:val="single"/>
        </w:rPr>
        <w:t>Stage</w:t>
      </w:r>
      <w:r w:rsidR="00DE6876">
        <w:rPr>
          <w:rFonts w:ascii="Arial" w:hAnsi="Arial" w:cs="Arial"/>
          <w:color w:val="FF0000"/>
          <w:sz w:val="24"/>
          <w:szCs w:val="24"/>
        </w:rPr>
        <w:t xml:space="preserve"> Co</w:t>
      </w:r>
      <w:r w:rsidR="00DE6876" w:rsidRPr="00041933">
        <w:rPr>
          <w:rFonts w:ascii="Arial" w:hAnsi="Arial" w:cs="Arial"/>
          <w:color w:val="FF0000"/>
          <w:sz w:val="24"/>
          <w:szCs w:val="24"/>
        </w:rPr>
        <w:t xml:space="preserve">stume Construction; THEA 2213 and 2203 should be in numerical order; THEA 3273 is “Voice and Movement </w:t>
      </w:r>
      <w:r w:rsidR="00DE6876" w:rsidRPr="00DE6876">
        <w:rPr>
          <w:rFonts w:ascii="Arial" w:hAnsi="Arial" w:cs="Arial"/>
          <w:color w:val="FF0000"/>
          <w:sz w:val="24"/>
          <w:szCs w:val="24"/>
          <w:u w:val="single"/>
        </w:rPr>
        <w:t>for Theatre</w:t>
      </w:r>
      <w:r w:rsidR="00DE6876" w:rsidRPr="00041933">
        <w:rPr>
          <w:rFonts w:ascii="Arial" w:hAnsi="Arial" w:cs="Arial"/>
          <w:color w:val="FF0000"/>
          <w:sz w:val="24"/>
          <w:szCs w:val="24"/>
        </w:rPr>
        <w:t>” and the correct number for Stage Lighting is THEA 4303, not 4333; Put THEA 2223, 2233, 2243 in numerical order;</w:t>
      </w:r>
      <w:r w:rsidR="00DE6876">
        <w:rPr>
          <w:rFonts w:ascii="Arial" w:hAnsi="Arial" w:cs="Arial"/>
          <w:color w:val="FF0000"/>
          <w:sz w:val="24"/>
          <w:szCs w:val="24"/>
        </w:rPr>
        <w:t xml:space="preserve"> put Design Technology courses in numerical order; THEA 4203 is “Stage Directing I”; Special Problems is THEA 437V, not 4373.</w:t>
      </w:r>
    </w:p>
    <w:p w:rsidR="009B5DD3" w:rsidRPr="009B5DD3" w:rsidRDefault="009B5DD3" w:rsidP="00D563EB">
      <w:pPr>
        <w:pStyle w:val="NoSpacing"/>
        <w:rPr>
          <w:rFonts w:ascii="Arial" w:hAnsi="Arial" w:cs="Arial"/>
          <w:sz w:val="24"/>
          <w:szCs w:val="24"/>
        </w:rPr>
      </w:pPr>
      <w:r w:rsidRPr="009B5DD3">
        <w:rPr>
          <w:rFonts w:ascii="Arial" w:hAnsi="Arial" w:cs="Arial"/>
          <w:sz w:val="24"/>
          <w:szCs w:val="24"/>
        </w:rPr>
        <w:t>New Emphasis – BA in Theatre – Emphasis in Design Technology</w:t>
      </w:r>
    </w:p>
    <w:p w:rsidR="00DE6876" w:rsidRDefault="00DE6876" w:rsidP="00D563EB">
      <w:pPr>
        <w:pStyle w:val="NoSpacing"/>
        <w:rPr>
          <w:rFonts w:ascii="Arial" w:hAnsi="Arial" w:cs="Arial"/>
          <w:sz w:val="24"/>
          <w:szCs w:val="24"/>
        </w:rPr>
      </w:pPr>
      <w:r w:rsidRPr="00DE6876">
        <w:rPr>
          <w:rFonts w:ascii="Arial" w:hAnsi="Arial" w:cs="Arial"/>
          <w:b/>
          <w:sz w:val="24"/>
          <w:szCs w:val="24"/>
        </w:rPr>
        <w:t>FA11(Rev</w:t>
      </w:r>
      <w:r w:rsidR="0054366D">
        <w:rPr>
          <w:rFonts w:ascii="Arial" w:hAnsi="Arial" w:cs="Arial"/>
          <w:b/>
          <w:sz w:val="24"/>
          <w:szCs w:val="24"/>
        </w:rPr>
        <w:t>2</w:t>
      </w:r>
      <w:bookmarkStart w:id="0" w:name="_GoBack"/>
      <w:bookmarkEnd w:id="0"/>
      <w:r w:rsidRPr="00DE6876">
        <w:rPr>
          <w:rFonts w:ascii="Arial" w:hAnsi="Arial" w:cs="Arial"/>
          <w:b/>
          <w:sz w:val="24"/>
          <w:szCs w:val="24"/>
        </w:rPr>
        <w:t>)</w:t>
      </w:r>
      <w:r w:rsidRPr="00DE6876">
        <w:rPr>
          <w:rFonts w:ascii="Arial" w:hAnsi="Arial" w:cs="Arial"/>
          <w:sz w:val="24"/>
          <w:szCs w:val="24"/>
        </w:rPr>
        <w:t xml:space="preserve"> – corrected copy received 12/17/13</w:t>
      </w:r>
    </w:p>
    <w:p w:rsidR="00DE6876" w:rsidRPr="00DE6876" w:rsidRDefault="00DE6876" w:rsidP="00D563EB">
      <w:pPr>
        <w:pStyle w:val="NoSpacing"/>
        <w:rPr>
          <w:rFonts w:ascii="Arial" w:hAnsi="Arial" w:cs="Arial"/>
          <w:sz w:val="24"/>
          <w:szCs w:val="24"/>
        </w:rPr>
      </w:pPr>
    </w:p>
    <w:p w:rsidR="00DE6876" w:rsidRPr="00DE6876" w:rsidRDefault="00023DB5" w:rsidP="00D563EB">
      <w:pPr>
        <w:pStyle w:val="NoSpacing"/>
        <w:rPr>
          <w:rFonts w:ascii="Arial" w:hAnsi="Arial" w:cs="Arial"/>
          <w:color w:val="FF0000"/>
          <w:sz w:val="24"/>
          <w:szCs w:val="24"/>
        </w:rPr>
      </w:pPr>
      <w:r w:rsidRPr="00DE6876">
        <w:rPr>
          <w:rFonts w:ascii="Arial" w:hAnsi="Arial" w:cs="Arial"/>
          <w:b/>
          <w:sz w:val="24"/>
          <w:szCs w:val="24"/>
        </w:rPr>
        <w:t>NHP14</w:t>
      </w:r>
      <w:r w:rsidR="00DE6876">
        <w:rPr>
          <w:rFonts w:ascii="Arial" w:hAnsi="Arial" w:cs="Arial"/>
          <w:b/>
          <w:sz w:val="24"/>
          <w:szCs w:val="24"/>
        </w:rPr>
        <w:t xml:space="preserve"> – APPROVED </w:t>
      </w:r>
      <w:r w:rsidR="00DE6876" w:rsidRPr="00DE6876">
        <w:rPr>
          <w:rFonts w:ascii="Arial" w:hAnsi="Arial" w:cs="Arial"/>
          <w:color w:val="FF0000"/>
          <w:sz w:val="24"/>
          <w:szCs w:val="24"/>
        </w:rPr>
        <w:t>w/corrections –</w:t>
      </w:r>
      <w:r w:rsidR="00DE6876" w:rsidRPr="00DE6876">
        <w:rPr>
          <w:rFonts w:ascii="Arial" w:hAnsi="Arial" w:cs="Arial"/>
          <w:sz w:val="24"/>
          <w:szCs w:val="24"/>
        </w:rPr>
        <w:t xml:space="preserve"> </w:t>
      </w:r>
      <w:r w:rsidR="00DE6876" w:rsidRPr="00DE6876">
        <w:rPr>
          <w:rFonts w:ascii="Arial" w:hAnsi="Arial" w:cs="Arial"/>
          <w:color w:val="FF0000"/>
          <w:sz w:val="24"/>
          <w:szCs w:val="24"/>
        </w:rPr>
        <w:t>Bulletin Page</w:t>
      </w:r>
      <w:r w:rsidR="00DE6876" w:rsidRPr="00DE6876">
        <w:rPr>
          <w:rFonts w:ascii="Arial" w:hAnsi="Arial" w:cs="Arial"/>
          <w:sz w:val="24"/>
          <w:szCs w:val="24"/>
        </w:rPr>
        <w:t xml:space="preserve"> </w:t>
      </w:r>
      <w:r w:rsidR="00DE6876" w:rsidRPr="00DE6876">
        <w:rPr>
          <w:rFonts w:ascii="Arial" w:hAnsi="Arial" w:cs="Arial"/>
          <w:color w:val="FF0000"/>
          <w:sz w:val="24"/>
          <w:szCs w:val="24"/>
        </w:rPr>
        <w:t>– Insert “Education” into titles for RSU 4513, 4523, 4534, 4542 and 4552 – should read “Ultrasound Clinical “Education” I etc.; also RSU 4513 in course description in bulletin.</w:t>
      </w:r>
    </w:p>
    <w:p w:rsidR="00DE6876" w:rsidRPr="00C20A71" w:rsidRDefault="00DE6876" w:rsidP="00D563EB">
      <w:pPr>
        <w:pStyle w:val="NoSpacing"/>
        <w:rPr>
          <w:rFonts w:ascii="Arial" w:hAnsi="Arial" w:cs="Arial"/>
          <w:sz w:val="24"/>
          <w:szCs w:val="24"/>
        </w:rPr>
      </w:pPr>
      <w:r w:rsidRPr="00C20A71">
        <w:rPr>
          <w:rFonts w:ascii="Arial" w:hAnsi="Arial" w:cs="Arial"/>
          <w:sz w:val="24"/>
          <w:szCs w:val="24"/>
        </w:rPr>
        <w:t xml:space="preserve">Bulletin Change – Increase the Diagnostic Medical </w:t>
      </w:r>
      <w:proofErr w:type="spellStart"/>
      <w:r w:rsidRPr="00C20A71">
        <w:rPr>
          <w:rFonts w:ascii="Arial" w:hAnsi="Arial" w:cs="Arial"/>
          <w:sz w:val="24"/>
          <w:szCs w:val="24"/>
        </w:rPr>
        <w:t>Sonography</w:t>
      </w:r>
      <w:proofErr w:type="spellEnd"/>
      <w:r w:rsidRPr="00C20A71">
        <w:rPr>
          <w:rFonts w:ascii="Arial" w:hAnsi="Arial" w:cs="Arial"/>
          <w:sz w:val="24"/>
          <w:szCs w:val="24"/>
        </w:rPr>
        <w:t xml:space="preserve"> Program from 18-24 months to incorporate cardiac curriculum into the existing program.</w:t>
      </w:r>
    </w:p>
    <w:p w:rsidR="00023DB5" w:rsidRPr="00DE6876" w:rsidRDefault="00DE6876" w:rsidP="00D563EB">
      <w:pPr>
        <w:pStyle w:val="NoSpacing"/>
        <w:rPr>
          <w:rFonts w:ascii="Arial" w:hAnsi="Arial" w:cs="Arial"/>
          <w:sz w:val="24"/>
          <w:szCs w:val="24"/>
        </w:rPr>
      </w:pPr>
      <w:r w:rsidRPr="00DE6876">
        <w:rPr>
          <w:rFonts w:ascii="Arial" w:hAnsi="Arial" w:cs="Arial"/>
          <w:color w:val="FF0000"/>
          <w:sz w:val="24"/>
          <w:szCs w:val="24"/>
        </w:rPr>
        <w:t xml:space="preserve"> </w:t>
      </w:r>
    </w:p>
    <w:p w:rsidR="00023DB5" w:rsidRDefault="00023DB5" w:rsidP="00D563EB">
      <w:pPr>
        <w:pStyle w:val="NoSpacing"/>
        <w:rPr>
          <w:rFonts w:ascii="Arial" w:hAnsi="Arial" w:cs="Arial"/>
          <w:b/>
          <w:sz w:val="24"/>
          <w:szCs w:val="24"/>
        </w:rPr>
      </w:pPr>
      <w:r w:rsidRPr="00DE6876">
        <w:rPr>
          <w:rFonts w:ascii="Arial" w:hAnsi="Arial" w:cs="Arial"/>
          <w:b/>
          <w:sz w:val="24"/>
          <w:szCs w:val="24"/>
        </w:rPr>
        <w:t>NHP15</w:t>
      </w:r>
      <w:r w:rsidR="00C20A71">
        <w:rPr>
          <w:rFonts w:ascii="Arial" w:hAnsi="Arial" w:cs="Arial"/>
          <w:b/>
          <w:sz w:val="24"/>
          <w:szCs w:val="24"/>
        </w:rPr>
        <w:t xml:space="preserve"> – APPROVED </w:t>
      </w:r>
      <w:r w:rsidR="00C20A71" w:rsidRPr="00C20A71">
        <w:rPr>
          <w:rFonts w:ascii="Arial" w:hAnsi="Arial" w:cs="Arial"/>
          <w:color w:val="FF0000"/>
          <w:sz w:val="24"/>
          <w:szCs w:val="24"/>
        </w:rPr>
        <w:t>w/corrections – Bulletin Page – RSU 4513 should read “Ultrasound Clinical Education I” and RSU 4742 – capitalize “C” in clinical at beginning of description and delete extra period after “skills”.</w:t>
      </w:r>
    </w:p>
    <w:p w:rsidR="00C20A71" w:rsidRPr="00C20A71" w:rsidRDefault="00C20A71" w:rsidP="00D563EB">
      <w:pPr>
        <w:pStyle w:val="NoSpacing"/>
        <w:rPr>
          <w:rFonts w:ascii="Arial" w:hAnsi="Arial" w:cs="Arial"/>
          <w:sz w:val="24"/>
          <w:szCs w:val="24"/>
        </w:rPr>
      </w:pPr>
      <w:r w:rsidRPr="00C20A71">
        <w:rPr>
          <w:rFonts w:ascii="Arial" w:hAnsi="Arial" w:cs="Arial"/>
          <w:sz w:val="24"/>
          <w:szCs w:val="24"/>
        </w:rPr>
        <w:t xml:space="preserve">Bulletin Change – RSU 4742 Competency </w:t>
      </w:r>
      <w:proofErr w:type="spellStart"/>
      <w:r w:rsidRPr="00C20A71">
        <w:rPr>
          <w:rFonts w:ascii="Arial" w:hAnsi="Arial" w:cs="Arial"/>
          <w:sz w:val="24"/>
          <w:szCs w:val="24"/>
        </w:rPr>
        <w:t>Sonography</w:t>
      </w:r>
      <w:proofErr w:type="spellEnd"/>
      <w:r w:rsidRPr="00C20A71">
        <w:rPr>
          <w:rFonts w:ascii="Arial" w:hAnsi="Arial" w:cs="Arial"/>
          <w:sz w:val="24"/>
          <w:szCs w:val="24"/>
        </w:rPr>
        <w:t xml:space="preserve"> Lab II – change course title to Cardiac </w:t>
      </w:r>
      <w:proofErr w:type="spellStart"/>
      <w:r w:rsidRPr="00C20A71">
        <w:rPr>
          <w:rFonts w:ascii="Arial" w:hAnsi="Arial" w:cs="Arial"/>
          <w:sz w:val="24"/>
          <w:szCs w:val="24"/>
        </w:rPr>
        <w:t>Sonography</w:t>
      </w:r>
      <w:proofErr w:type="spellEnd"/>
      <w:r w:rsidRPr="00C20A71">
        <w:rPr>
          <w:rFonts w:ascii="Arial" w:hAnsi="Arial" w:cs="Arial"/>
          <w:sz w:val="24"/>
          <w:szCs w:val="24"/>
        </w:rPr>
        <w:t xml:space="preserve"> Laboratory</w:t>
      </w:r>
    </w:p>
    <w:p w:rsidR="00C20A71" w:rsidRPr="00C20A71" w:rsidRDefault="00C20A71" w:rsidP="00D563EB">
      <w:pPr>
        <w:pStyle w:val="NoSpacing"/>
        <w:rPr>
          <w:rFonts w:ascii="Arial" w:hAnsi="Arial" w:cs="Arial"/>
          <w:sz w:val="24"/>
          <w:szCs w:val="24"/>
        </w:rPr>
      </w:pPr>
    </w:p>
    <w:p w:rsidR="00023DB5" w:rsidRPr="00CB4787" w:rsidRDefault="00023DB5" w:rsidP="00D563EB">
      <w:pPr>
        <w:pStyle w:val="NoSpacing"/>
        <w:rPr>
          <w:rFonts w:ascii="Arial" w:hAnsi="Arial" w:cs="Arial"/>
          <w:color w:val="FF0000"/>
          <w:sz w:val="24"/>
          <w:szCs w:val="24"/>
        </w:rPr>
      </w:pPr>
      <w:r w:rsidRPr="00DE6876">
        <w:rPr>
          <w:rFonts w:ascii="Arial" w:hAnsi="Arial" w:cs="Arial"/>
          <w:b/>
          <w:sz w:val="24"/>
          <w:szCs w:val="24"/>
        </w:rPr>
        <w:t>NHP16</w:t>
      </w:r>
      <w:r w:rsidR="00C20A71">
        <w:rPr>
          <w:rFonts w:ascii="Arial" w:hAnsi="Arial" w:cs="Arial"/>
          <w:b/>
          <w:sz w:val="24"/>
          <w:szCs w:val="24"/>
        </w:rPr>
        <w:t xml:space="preserve"> – APPROVED </w:t>
      </w:r>
      <w:r w:rsidR="00C20A71" w:rsidRPr="00CB4787">
        <w:rPr>
          <w:rFonts w:ascii="Arial" w:hAnsi="Arial" w:cs="Arial"/>
          <w:color w:val="FF0000"/>
          <w:sz w:val="24"/>
          <w:szCs w:val="24"/>
        </w:rPr>
        <w:t xml:space="preserve">w/corrections – Bulletin Page – Insert “Education” into titles for RSU 4513, 4523, 4534, and 4552 – should read </w:t>
      </w:r>
      <w:r w:rsidR="00CB4787" w:rsidRPr="00CB4787">
        <w:rPr>
          <w:rFonts w:ascii="Arial" w:hAnsi="Arial" w:cs="Arial"/>
          <w:color w:val="FF0000"/>
          <w:sz w:val="24"/>
          <w:szCs w:val="24"/>
        </w:rPr>
        <w:t xml:space="preserve">Ultrasound Clinical “Education” I etc.; also RSU 4513 in </w:t>
      </w:r>
      <w:r w:rsidR="004C5A65">
        <w:rPr>
          <w:rFonts w:ascii="Arial" w:hAnsi="Arial" w:cs="Arial"/>
          <w:color w:val="FF0000"/>
          <w:sz w:val="24"/>
          <w:szCs w:val="24"/>
        </w:rPr>
        <w:t>course descriptions in bulletin should read Ultrasound Clinical Education I.</w:t>
      </w:r>
    </w:p>
    <w:p w:rsidR="00CB4787" w:rsidRPr="00CB4787" w:rsidRDefault="00CB4787" w:rsidP="00CB4787">
      <w:pPr>
        <w:pStyle w:val="NoSpacing"/>
        <w:tabs>
          <w:tab w:val="left" w:pos="6300"/>
        </w:tabs>
        <w:rPr>
          <w:rFonts w:ascii="Arial" w:hAnsi="Arial" w:cs="Arial"/>
          <w:sz w:val="24"/>
          <w:szCs w:val="24"/>
        </w:rPr>
      </w:pPr>
      <w:r w:rsidRPr="00CB4787">
        <w:rPr>
          <w:rFonts w:ascii="Arial" w:hAnsi="Arial" w:cs="Arial"/>
          <w:sz w:val="24"/>
          <w:szCs w:val="24"/>
        </w:rPr>
        <w:t>Course Deletion – RSU 4102 Introduction to Ultrasound</w:t>
      </w:r>
      <w:r w:rsidRPr="00CB4787">
        <w:rPr>
          <w:rFonts w:ascii="Arial" w:hAnsi="Arial" w:cs="Arial"/>
          <w:sz w:val="24"/>
          <w:szCs w:val="24"/>
        </w:rPr>
        <w:tab/>
      </w:r>
    </w:p>
    <w:p w:rsidR="00CB4787" w:rsidRPr="00CB4787" w:rsidRDefault="00CB4787" w:rsidP="00D563EB">
      <w:pPr>
        <w:pStyle w:val="NoSpacing"/>
        <w:rPr>
          <w:rFonts w:ascii="Arial" w:hAnsi="Arial" w:cs="Arial"/>
          <w:color w:val="FF0000"/>
          <w:sz w:val="24"/>
          <w:szCs w:val="24"/>
        </w:rPr>
      </w:pPr>
    </w:p>
    <w:p w:rsidR="00023DB5" w:rsidRPr="00CB4787" w:rsidRDefault="00023DB5" w:rsidP="00D563EB">
      <w:pPr>
        <w:pStyle w:val="NoSpacing"/>
        <w:rPr>
          <w:rFonts w:ascii="Arial" w:hAnsi="Arial" w:cs="Arial"/>
          <w:color w:val="FF0000"/>
          <w:sz w:val="24"/>
          <w:szCs w:val="24"/>
        </w:rPr>
      </w:pPr>
      <w:r w:rsidRPr="00DE6876">
        <w:rPr>
          <w:rFonts w:ascii="Arial" w:hAnsi="Arial" w:cs="Arial"/>
          <w:b/>
          <w:sz w:val="24"/>
          <w:szCs w:val="24"/>
        </w:rPr>
        <w:t>NHP17</w:t>
      </w:r>
      <w:r w:rsidR="00CB4787">
        <w:rPr>
          <w:rFonts w:ascii="Arial" w:hAnsi="Arial" w:cs="Arial"/>
          <w:b/>
          <w:sz w:val="24"/>
          <w:szCs w:val="24"/>
        </w:rPr>
        <w:t xml:space="preserve"> – APPROVED </w:t>
      </w:r>
      <w:r w:rsidR="00CB4787" w:rsidRPr="00CB4787">
        <w:rPr>
          <w:rFonts w:ascii="Arial" w:hAnsi="Arial" w:cs="Arial"/>
          <w:color w:val="FF0000"/>
          <w:sz w:val="24"/>
          <w:szCs w:val="24"/>
        </w:rPr>
        <w:t xml:space="preserve">w/corrections – Bulletin Page – Insert “Education” into titles for RSU 4513, 4523, 4534 and 4552 – should read Ultrasound Clinical “Education” I </w:t>
      </w:r>
      <w:proofErr w:type="spellStart"/>
      <w:r w:rsidR="00CB4787" w:rsidRPr="00CB4787">
        <w:rPr>
          <w:rFonts w:ascii="Arial" w:hAnsi="Arial" w:cs="Arial"/>
          <w:color w:val="FF0000"/>
          <w:sz w:val="24"/>
          <w:szCs w:val="24"/>
        </w:rPr>
        <w:t>etc</w:t>
      </w:r>
      <w:proofErr w:type="spellEnd"/>
      <w:r w:rsidR="00CB4787" w:rsidRPr="00CB4787">
        <w:rPr>
          <w:rFonts w:ascii="Arial" w:hAnsi="Arial" w:cs="Arial"/>
          <w:color w:val="FF0000"/>
          <w:sz w:val="24"/>
          <w:szCs w:val="24"/>
        </w:rPr>
        <w:t>, also RSU 4513 in course descriptions in bulletin</w:t>
      </w:r>
      <w:r w:rsidR="004C5A65">
        <w:rPr>
          <w:rFonts w:ascii="Arial" w:hAnsi="Arial" w:cs="Arial"/>
          <w:color w:val="FF0000"/>
          <w:sz w:val="24"/>
          <w:szCs w:val="24"/>
        </w:rPr>
        <w:t xml:space="preserve"> should read Ultrasound Clinical Education I</w:t>
      </w:r>
      <w:r w:rsidR="00CB4787" w:rsidRPr="00CB4787">
        <w:rPr>
          <w:rFonts w:ascii="Arial" w:hAnsi="Arial" w:cs="Arial"/>
          <w:color w:val="FF0000"/>
          <w:sz w:val="24"/>
          <w:szCs w:val="24"/>
        </w:rPr>
        <w:t>.</w:t>
      </w:r>
    </w:p>
    <w:p w:rsidR="00CB4787" w:rsidRPr="004C5A65" w:rsidRDefault="00CB4787" w:rsidP="00D563EB">
      <w:pPr>
        <w:pStyle w:val="NoSpacing"/>
        <w:rPr>
          <w:rFonts w:ascii="Arial" w:hAnsi="Arial" w:cs="Arial"/>
          <w:sz w:val="24"/>
          <w:szCs w:val="24"/>
        </w:rPr>
      </w:pPr>
      <w:proofErr w:type="gramStart"/>
      <w:r w:rsidRPr="004C5A65">
        <w:rPr>
          <w:rFonts w:ascii="Arial" w:hAnsi="Arial" w:cs="Arial"/>
          <w:sz w:val="24"/>
          <w:szCs w:val="24"/>
        </w:rPr>
        <w:t>Course Deletion – RSU 4544 Ultrasound Clinic IV.</w:t>
      </w:r>
      <w:proofErr w:type="gramEnd"/>
    </w:p>
    <w:p w:rsidR="00CB4787" w:rsidRDefault="00CB4787" w:rsidP="00D563EB">
      <w:pPr>
        <w:pStyle w:val="NoSpacing"/>
        <w:rPr>
          <w:rFonts w:ascii="Arial" w:hAnsi="Arial" w:cs="Arial"/>
          <w:b/>
          <w:sz w:val="24"/>
          <w:szCs w:val="24"/>
        </w:rPr>
      </w:pPr>
    </w:p>
    <w:p w:rsidR="00023DB5" w:rsidRPr="004C5A65" w:rsidRDefault="00023DB5" w:rsidP="00D563EB">
      <w:pPr>
        <w:pStyle w:val="NoSpacing"/>
        <w:rPr>
          <w:rFonts w:ascii="Arial" w:hAnsi="Arial" w:cs="Arial"/>
          <w:color w:val="FF0000"/>
          <w:sz w:val="24"/>
          <w:szCs w:val="24"/>
        </w:rPr>
      </w:pPr>
      <w:r w:rsidRPr="00DE6876">
        <w:rPr>
          <w:rFonts w:ascii="Arial" w:hAnsi="Arial" w:cs="Arial"/>
          <w:b/>
          <w:sz w:val="24"/>
          <w:szCs w:val="24"/>
        </w:rPr>
        <w:t>NHP18</w:t>
      </w:r>
      <w:r w:rsidR="00CB4787">
        <w:rPr>
          <w:rFonts w:ascii="Arial" w:hAnsi="Arial" w:cs="Arial"/>
          <w:b/>
          <w:sz w:val="24"/>
          <w:szCs w:val="24"/>
        </w:rPr>
        <w:t xml:space="preserve"> – APPROVED </w:t>
      </w:r>
      <w:r w:rsidR="00CB4787" w:rsidRPr="004C5A65">
        <w:rPr>
          <w:rFonts w:ascii="Arial" w:hAnsi="Arial" w:cs="Arial"/>
          <w:color w:val="FF0000"/>
          <w:sz w:val="24"/>
          <w:szCs w:val="24"/>
        </w:rPr>
        <w:t>w/corrections – Bulletin Page – Insert “Education” into titles for RSU 4513, 4523, 4534 and 4552 – should read Ultrasound Clinical “Education” I etc.; also RSU 4513 in course descriptions in bul</w:t>
      </w:r>
      <w:r w:rsidR="004C5A65">
        <w:rPr>
          <w:rFonts w:ascii="Arial" w:hAnsi="Arial" w:cs="Arial"/>
          <w:color w:val="FF0000"/>
          <w:sz w:val="24"/>
          <w:szCs w:val="24"/>
        </w:rPr>
        <w:t>letin should read Ultrasound Clinical Education I.</w:t>
      </w:r>
    </w:p>
    <w:p w:rsidR="00CB4787" w:rsidRPr="004C5A65" w:rsidRDefault="00CB4787" w:rsidP="00D563EB">
      <w:pPr>
        <w:pStyle w:val="NoSpacing"/>
        <w:rPr>
          <w:rFonts w:ascii="Arial" w:hAnsi="Arial" w:cs="Arial"/>
          <w:sz w:val="24"/>
          <w:szCs w:val="24"/>
        </w:rPr>
      </w:pPr>
      <w:r w:rsidRPr="004C5A65">
        <w:rPr>
          <w:rFonts w:ascii="Arial" w:hAnsi="Arial" w:cs="Arial"/>
          <w:sz w:val="24"/>
          <w:szCs w:val="24"/>
        </w:rPr>
        <w:t xml:space="preserve">Course Deletion – </w:t>
      </w:r>
      <w:r w:rsidR="004C5A65">
        <w:rPr>
          <w:rFonts w:ascii="Arial" w:hAnsi="Arial" w:cs="Arial"/>
          <w:sz w:val="24"/>
          <w:szCs w:val="24"/>
        </w:rPr>
        <w:t xml:space="preserve">RSU 4134 Introduction to </w:t>
      </w:r>
      <w:proofErr w:type="spellStart"/>
      <w:r w:rsidR="004C5A65">
        <w:rPr>
          <w:rFonts w:ascii="Arial" w:hAnsi="Arial" w:cs="Arial"/>
          <w:sz w:val="24"/>
          <w:szCs w:val="24"/>
        </w:rPr>
        <w:t>Sonography</w:t>
      </w:r>
      <w:proofErr w:type="spellEnd"/>
      <w:r w:rsidR="004C5A65">
        <w:rPr>
          <w:rFonts w:ascii="Arial" w:hAnsi="Arial" w:cs="Arial"/>
          <w:sz w:val="24"/>
          <w:szCs w:val="24"/>
        </w:rPr>
        <w:t xml:space="preserve"> Laboratory</w:t>
      </w:r>
    </w:p>
    <w:p w:rsidR="00CB4787" w:rsidRPr="00DE6876" w:rsidRDefault="00CB4787"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9F3B9F">
      <w:pPr>
        <w:pStyle w:val="NoSpacing"/>
        <w:rPr>
          <w:rFonts w:ascii="Arial" w:hAnsi="Arial" w:cs="Arial"/>
          <w:sz w:val="24"/>
          <w:szCs w:val="24"/>
        </w:rPr>
      </w:pPr>
      <w:r>
        <w:rPr>
          <w:rFonts w:ascii="Arial" w:hAnsi="Arial" w:cs="Arial"/>
          <w:sz w:val="24"/>
          <w:szCs w:val="24"/>
        </w:rPr>
        <w:lastRenderedPageBreak/>
        <w:t>UCC Meeting</w:t>
      </w:r>
    </w:p>
    <w:p w:rsidR="009F3B9F" w:rsidRDefault="009F3B9F" w:rsidP="009F3B9F">
      <w:pPr>
        <w:pStyle w:val="NoSpacing"/>
        <w:rPr>
          <w:rFonts w:ascii="Arial" w:hAnsi="Arial" w:cs="Arial"/>
          <w:sz w:val="24"/>
          <w:szCs w:val="24"/>
        </w:rPr>
      </w:pPr>
      <w:r>
        <w:rPr>
          <w:rFonts w:ascii="Arial" w:hAnsi="Arial" w:cs="Arial"/>
          <w:sz w:val="24"/>
          <w:szCs w:val="24"/>
        </w:rPr>
        <w:t>December 13, 2013</w:t>
      </w:r>
    </w:p>
    <w:p w:rsidR="009F3B9F" w:rsidRDefault="009F3B9F" w:rsidP="009F3B9F">
      <w:pPr>
        <w:pStyle w:val="NoSpacing"/>
        <w:rPr>
          <w:rFonts w:ascii="Arial" w:hAnsi="Arial" w:cs="Arial"/>
          <w:sz w:val="24"/>
          <w:szCs w:val="24"/>
        </w:rPr>
      </w:pPr>
      <w:r>
        <w:rPr>
          <w:rFonts w:ascii="Arial" w:hAnsi="Arial" w:cs="Arial"/>
          <w:sz w:val="24"/>
          <w:szCs w:val="24"/>
        </w:rPr>
        <w:t>Page 5</w:t>
      </w:r>
    </w:p>
    <w:p w:rsidR="009F3B9F" w:rsidRDefault="009F3B9F" w:rsidP="00D563EB">
      <w:pPr>
        <w:pStyle w:val="NoSpacing"/>
        <w:rPr>
          <w:rFonts w:ascii="Arial" w:hAnsi="Arial" w:cs="Arial"/>
          <w:b/>
          <w:sz w:val="24"/>
          <w:szCs w:val="24"/>
        </w:rPr>
      </w:pPr>
    </w:p>
    <w:p w:rsidR="00023DB5" w:rsidRPr="004C5A65" w:rsidRDefault="00023DB5" w:rsidP="00D563EB">
      <w:pPr>
        <w:pStyle w:val="NoSpacing"/>
        <w:rPr>
          <w:rFonts w:ascii="Arial" w:hAnsi="Arial" w:cs="Arial"/>
          <w:color w:val="FF0000"/>
          <w:sz w:val="24"/>
          <w:szCs w:val="24"/>
        </w:rPr>
      </w:pPr>
      <w:r w:rsidRPr="00DE6876">
        <w:rPr>
          <w:rFonts w:ascii="Arial" w:hAnsi="Arial" w:cs="Arial"/>
          <w:b/>
          <w:sz w:val="24"/>
          <w:szCs w:val="24"/>
        </w:rPr>
        <w:t>NHP19</w:t>
      </w:r>
      <w:r w:rsidR="004C5A65">
        <w:rPr>
          <w:rFonts w:ascii="Arial" w:hAnsi="Arial" w:cs="Arial"/>
          <w:b/>
          <w:sz w:val="24"/>
          <w:szCs w:val="24"/>
        </w:rPr>
        <w:t xml:space="preserve"> – APPROVED </w:t>
      </w:r>
      <w:r w:rsidR="004C5A65" w:rsidRPr="004C5A65">
        <w:rPr>
          <w:rFonts w:ascii="Arial" w:hAnsi="Arial" w:cs="Arial"/>
          <w:color w:val="FF0000"/>
          <w:sz w:val="24"/>
          <w:szCs w:val="24"/>
        </w:rPr>
        <w:t>w/corrections – Box #2 – insert “Education” into title; Bulletin Page – insert “Education into titles for RSU 4513, 4523, 4534, 4542 and 4552 – should read Ultrasound Clinical “Education” I etc.; also RSU 4513 in course descriptions in bulletin should read Ultrasound Clinical Education I.</w:t>
      </w:r>
    </w:p>
    <w:p w:rsidR="004C5A65" w:rsidRPr="004C5A65" w:rsidRDefault="004C5A65" w:rsidP="00D563EB">
      <w:pPr>
        <w:pStyle w:val="NoSpacing"/>
        <w:rPr>
          <w:rFonts w:ascii="Arial" w:hAnsi="Arial" w:cs="Arial"/>
          <w:sz w:val="24"/>
          <w:szCs w:val="24"/>
        </w:rPr>
      </w:pPr>
      <w:r w:rsidRPr="004C5A65">
        <w:rPr>
          <w:rFonts w:ascii="Arial" w:hAnsi="Arial" w:cs="Arial"/>
          <w:sz w:val="24"/>
          <w:szCs w:val="24"/>
        </w:rPr>
        <w:t>New Course – RSU 4542 Ultrasound Clinical Education IV</w:t>
      </w:r>
    </w:p>
    <w:p w:rsidR="004C5A65" w:rsidRPr="00DE6876" w:rsidRDefault="004C5A65" w:rsidP="00D563EB">
      <w:pPr>
        <w:pStyle w:val="NoSpacing"/>
        <w:rPr>
          <w:rFonts w:ascii="Arial" w:hAnsi="Arial" w:cs="Arial"/>
          <w:b/>
          <w:sz w:val="24"/>
          <w:szCs w:val="24"/>
        </w:rPr>
      </w:pPr>
    </w:p>
    <w:p w:rsidR="004C5A65" w:rsidRDefault="00023DB5" w:rsidP="004C5A65">
      <w:pPr>
        <w:pStyle w:val="NoSpacing"/>
        <w:rPr>
          <w:rFonts w:ascii="Arial" w:hAnsi="Arial" w:cs="Arial"/>
          <w:color w:val="FF0000"/>
          <w:sz w:val="24"/>
          <w:szCs w:val="24"/>
        </w:rPr>
      </w:pPr>
      <w:r w:rsidRPr="00DE6876">
        <w:rPr>
          <w:rFonts w:ascii="Arial" w:hAnsi="Arial" w:cs="Arial"/>
          <w:b/>
          <w:sz w:val="24"/>
          <w:szCs w:val="24"/>
        </w:rPr>
        <w:t>NHP20</w:t>
      </w:r>
      <w:r w:rsidR="004C5A65">
        <w:rPr>
          <w:rFonts w:ascii="Arial" w:hAnsi="Arial" w:cs="Arial"/>
          <w:b/>
          <w:sz w:val="24"/>
          <w:szCs w:val="24"/>
        </w:rPr>
        <w:t xml:space="preserve"> – APPROVED </w:t>
      </w:r>
      <w:r w:rsidR="004C5A65" w:rsidRPr="004C5A65">
        <w:rPr>
          <w:rFonts w:ascii="Arial" w:hAnsi="Arial" w:cs="Arial"/>
          <w:color w:val="FF0000"/>
          <w:sz w:val="24"/>
          <w:szCs w:val="24"/>
        </w:rPr>
        <w:t xml:space="preserve">w/corrections </w:t>
      </w:r>
      <w:r w:rsidR="004C5A65">
        <w:rPr>
          <w:rFonts w:ascii="Arial" w:hAnsi="Arial" w:cs="Arial"/>
          <w:color w:val="FF0000"/>
          <w:sz w:val="24"/>
          <w:szCs w:val="24"/>
        </w:rPr>
        <w:t>–</w:t>
      </w:r>
      <w:r w:rsidR="004C5A65" w:rsidRPr="004C5A65">
        <w:rPr>
          <w:rFonts w:ascii="Arial" w:hAnsi="Arial" w:cs="Arial"/>
          <w:color w:val="FF0000"/>
          <w:sz w:val="24"/>
          <w:szCs w:val="24"/>
        </w:rPr>
        <w:t xml:space="preserve"> </w:t>
      </w:r>
      <w:r w:rsidR="004C5A65">
        <w:rPr>
          <w:rFonts w:ascii="Arial" w:hAnsi="Arial" w:cs="Arial"/>
          <w:color w:val="FF0000"/>
          <w:sz w:val="24"/>
          <w:szCs w:val="24"/>
        </w:rPr>
        <w:t xml:space="preserve">Box #7 Course Description – delete “Provides” and capitalize the “C” in clinical, put comma after “procedures”, delete the period, delete “Students will participate in” and same on course description in bulletin, </w:t>
      </w:r>
      <w:r w:rsidR="004C5A65" w:rsidRPr="00A61A41">
        <w:rPr>
          <w:rFonts w:ascii="Arial" w:hAnsi="Arial" w:cs="Arial"/>
          <w:color w:val="FF0000"/>
          <w:sz w:val="24"/>
          <w:szCs w:val="24"/>
          <w:highlight w:val="yellow"/>
        </w:rPr>
        <w:t xml:space="preserve">Box </w:t>
      </w:r>
      <w:r w:rsidR="00A61A41" w:rsidRPr="00A61A41">
        <w:rPr>
          <w:rFonts w:ascii="Arial" w:hAnsi="Arial" w:cs="Arial"/>
          <w:color w:val="FF0000"/>
          <w:sz w:val="24"/>
          <w:szCs w:val="24"/>
          <w:highlight w:val="yellow"/>
        </w:rPr>
        <w:t xml:space="preserve">23 </w:t>
      </w:r>
      <w:proofErr w:type="gramStart"/>
      <w:r w:rsidR="00A61A41" w:rsidRPr="00A61A41">
        <w:rPr>
          <w:rFonts w:ascii="Arial" w:hAnsi="Arial" w:cs="Arial"/>
          <w:color w:val="FF0000"/>
          <w:sz w:val="24"/>
          <w:szCs w:val="24"/>
          <w:highlight w:val="yellow"/>
        </w:rPr>
        <w:t xml:space="preserve">- </w:t>
      </w:r>
      <w:r w:rsidR="004C5A65" w:rsidRPr="00A61A41">
        <w:rPr>
          <w:rFonts w:ascii="Arial" w:hAnsi="Arial" w:cs="Arial"/>
          <w:color w:val="FF0000"/>
          <w:sz w:val="24"/>
          <w:szCs w:val="24"/>
          <w:highlight w:val="yellow"/>
        </w:rPr>
        <w:t xml:space="preserve"> </w:t>
      </w:r>
      <w:r w:rsidR="004C5A65" w:rsidRPr="004C5A65">
        <w:rPr>
          <w:rFonts w:ascii="Arial" w:hAnsi="Arial" w:cs="Arial"/>
          <w:color w:val="FF0000"/>
          <w:sz w:val="24"/>
          <w:szCs w:val="24"/>
          <w:highlight w:val="yellow"/>
        </w:rPr>
        <w:t>Assessment</w:t>
      </w:r>
      <w:proofErr w:type="gramEnd"/>
      <w:r w:rsidR="004C5A65" w:rsidRPr="004C5A65">
        <w:rPr>
          <w:rFonts w:ascii="Arial" w:hAnsi="Arial" w:cs="Arial"/>
          <w:color w:val="FF0000"/>
          <w:sz w:val="24"/>
          <w:szCs w:val="24"/>
          <w:highlight w:val="yellow"/>
        </w:rPr>
        <w:t xml:space="preserve"> Tool?</w:t>
      </w:r>
    </w:p>
    <w:p w:rsidR="004C5A65" w:rsidRPr="00A61A41" w:rsidRDefault="004C5A65" w:rsidP="00D563EB">
      <w:pPr>
        <w:pStyle w:val="NoSpacing"/>
        <w:rPr>
          <w:rFonts w:ascii="Arial" w:hAnsi="Arial" w:cs="Arial"/>
          <w:sz w:val="24"/>
          <w:szCs w:val="24"/>
        </w:rPr>
      </w:pPr>
      <w:r w:rsidRPr="00A61A41">
        <w:rPr>
          <w:rFonts w:ascii="Arial" w:hAnsi="Arial" w:cs="Arial"/>
          <w:sz w:val="24"/>
          <w:szCs w:val="24"/>
        </w:rPr>
        <w:t xml:space="preserve">New Course – RSU 4762 Advanced Vascular </w:t>
      </w:r>
      <w:proofErr w:type="spellStart"/>
      <w:r w:rsidRPr="00A61A41">
        <w:rPr>
          <w:rFonts w:ascii="Arial" w:hAnsi="Arial" w:cs="Arial"/>
          <w:sz w:val="24"/>
          <w:szCs w:val="24"/>
        </w:rPr>
        <w:t>Sonography</w:t>
      </w:r>
      <w:proofErr w:type="spellEnd"/>
      <w:r w:rsidRPr="00A61A41">
        <w:rPr>
          <w:rFonts w:ascii="Arial" w:hAnsi="Arial" w:cs="Arial"/>
          <w:sz w:val="24"/>
          <w:szCs w:val="24"/>
        </w:rPr>
        <w:t xml:space="preserve"> Procedures (Advanced </w:t>
      </w:r>
      <w:proofErr w:type="spellStart"/>
      <w:r w:rsidRPr="00A61A41">
        <w:rPr>
          <w:rFonts w:ascii="Arial" w:hAnsi="Arial" w:cs="Arial"/>
          <w:sz w:val="24"/>
          <w:szCs w:val="24"/>
        </w:rPr>
        <w:t>Vasc</w:t>
      </w:r>
      <w:proofErr w:type="spellEnd"/>
      <w:r w:rsidRPr="00A61A41">
        <w:rPr>
          <w:rFonts w:ascii="Arial" w:hAnsi="Arial" w:cs="Arial"/>
          <w:sz w:val="24"/>
          <w:szCs w:val="24"/>
        </w:rPr>
        <w:t xml:space="preserve"> </w:t>
      </w:r>
      <w:proofErr w:type="spellStart"/>
      <w:r w:rsidRPr="00A61A41">
        <w:rPr>
          <w:rFonts w:ascii="Arial" w:hAnsi="Arial" w:cs="Arial"/>
          <w:sz w:val="24"/>
          <w:szCs w:val="24"/>
        </w:rPr>
        <w:t>Sono</w:t>
      </w:r>
      <w:proofErr w:type="spellEnd"/>
      <w:r w:rsidRPr="00A61A41">
        <w:rPr>
          <w:rFonts w:ascii="Arial" w:hAnsi="Arial" w:cs="Arial"/>
          <w:sz w:val="24"/>
          <w:szCs w:val="24"/>
        </w:rPr>
        <w:t xml:space="preserve"> Procedures); </w:t>
      </w:r>
    </w:p>
    <w:p w:rsidR="004C5A65" w:rsidRPr="00A61A41" w:rsidRDefault="004C5A65" w:rsidP="00D563EB">
      <w:pPr>
        <w:pStyle w:val="NoSpacing"/>
        <w:rPr>
          <w:rFonts w:ascii="Arial" w:hAnsi="Arial" w:cs="Arial"/>
          <w:sz w:val="24"/>
          <w:szCs w:val="24"/>
        </w:rPr>
      </w:pPr>
    </w:p>
    <w:p w:rsidR="00023DB5" w:rsidRDefault="00023DB5" w:rsidP="00D563EB">
      <w:pPr>
        <w:pStyle w:val="NoSpacing"/>
        <w:rPr>
          <w:rFonts w:ascii="Arial" w:hAnsi="Arial" w:cs="Arial"/>
          <w:color w:val="FF0000"/>
          <w:sz w:val="24"/>
          <w:szCs w:val="24"/>
        </w:rPr>
      </w:pPr>
      <w:r w:rsidRPr="00DE6876">
        <w:rPr>
          <w:rFonts w:ascii="Arial" w:hAnsi="Arial" w:cs="Arial"/>
          <w:b/>
          <w:sz w:val="24"/>
          <w:szCs w:val="24"/>
        </w:rPr>
        <w:t>NHP21</w:t>
      </w:r>
      <w:r w:rsidR="004C5A65">
        <w:rPr>
          <w:rFonts w:ascii="Arial" w:hAnsi="Arial" w:cs="Arial"/>
          <w:b/>
          <w:sz w:val="24"/>
          <w:szCs w:val="24"/>
        </w:rPr>
        <w:t xml:space="preserve">- </w:t>
      </w:r>
      <w:r w:rsidR="00A61A41">
        <w:rPr>
          <w:rFonts w:ascii="Arial" w:hAnsi="Arial" w:cs="Arial"/>
          <w:b/>
          <w:sz w:val="24"/>
          <w:szCs w:val="24"/>
        </w:rPr>
        <w:t xml:space="preserve">APPROVED </w:t>
      </w:r>
      <w:r w:rsidR="00A61A41">
        <w:rPr>
          <w:rFonts w:ascii="Arial" w:hAnsi="Arial" w:cs="Arial"/>
          <w:color w:val="FF0000"/>
          <w:sz w:val="24"/>
          <w:szCs w:val="24"/>
        </w:rPr>
        <w:t>w/corrections – Box #7 Course Description – delete “Provide an” and capitalize “O” in overview.  Do the same correction to course description in bulletin; insert “Education” in RSU 4513, 4523, 4534, 4544 and 4552 and RSU 4513 in course descriptions in bulletin.</w:t>
      </w:r>
    </w:p>
    <w:p w:rsidR="00A61A41" w:rsidRDefault="00A61A41" w:rsidP="00D563EB">
      <w:pPr>
        <w:pStyle w:val="NoSpacing"/>
        <w:rPr>
          <w:rFonts w:ascii="Arial" w:hAnsi="Arial" w:cs="Arial"/>
          <w:sz w:val="24"/>
          <w:szCs w:val="24"/>
        </w:rPr>
      </w:pPr>
      <w:r>
        <w:rPr>
          <w:rFonts w:ascii="Arial" w:hAnsi="Arial" w:cs="Arial"/>
          <w:sz w:val="24"/>
          <w:szCs w:val="24"/>
        </w:rPr>
        <w:t xml:space="preserve">New Course – RSU 4101 Introduction to </w:t>
      </w:r>
      <w:proofErr w:type="spellStart"/>
      <w:r>
        <w:rPr>
          <w:rFonts w:ascii="Arial" w:hAnsi="Arial" w:cs="Arial"/>
          <w:sz w:val="24"/>
          <w:szCs w:val="24"/>
        </w:rPr>
        <w:t>Sonography</w:t>
      </w:r>
      <w:proofErr w:type="spellEnd"/>
    </w:p>
    <w:p w:rsidR="00A61A41" w:rsidRPr="00A61A41" w:rsidRDefault="00A61A41" w:rsidP="00D563EB">
      <w:pPr>
        <w:pStyle w:val="NoSpacing"/>
        <w:rPr>
          <w:rFonts w:ascii="Arial" w:hAnsi="Arial" w:cs="Arial"/>
          <w:sz w:val="24"/>
          <w:szCs w:val="24"/>
        </w:rPr>
      </w:pPr>
    </w:p>
    <w:p w:rsidR="00023DB5" w:rsidRDefault="00023DB5" w:rsidP="00D563EB">
      <w:pPr>
        <w:pStyle w:val="NoSpacing"/>
        <w:rPr>
          <w:rFonts w:ascii="Arial" w:hAnsi="Arial" w:cs="Arial"/>
          <w:sz w:val="24"/>
          <w:szCs w:val="24"/>
        </w:rPr>
      </w:pPr>
      <w:r w:rsidRPr="00DE6876">
        <w:rPr>
          <w:rFonts w:ascii="Arial" w:hAnsi="Arial" w:cs="Arial"/>
          <w:b/>
          <w:sz w:val="24"/>
          <w:szCs w:val="24"/>
        </w:rPr>
        <w:t>NHP22</w:t>
      </w:r>
      <w:r w:rsidR="00A61A41">
        <w:rPr>
          <w:rFonts w:ascii="Arial" w:hAnsi="Arial" w:cs="Arial"/>
          <w:b/>
          <w:sz w:val="24"/>
          <w:szCs w:val="24"/>
        </w:rPr>
        <w:t xml:space="preserve"> – APPROVED </w:t>
      </w:r>
      <w:r w:rsidR="00A61A41">
        <w:rPr>
          <w:rFonts w:ascii="Arial" w:hAnsi="Arial" w:cs="Arial"/>
          <w:color w:val="FF0000"/>
          <w:sz w:val="24"/>
          <w:szCs w:val="24"/>
        </w:rPr>
        <w:t xml:space="preserve">w/corrections – Box #7 Course Description – delete “are discussed” in the first sentence and in course description of the bulletin page; </w:t>
      </w:r>
      <w:r w:rsidR="00A61A41" w:rsidRPr="00A61A41">
        <w:rPr>
          <w:rFonts w:ascii="Arial" w:hAnsi="Arial" w:cs="Arial"/>
          <w:color w:val="FF0000"/>
          <w:sz w:val="24"/>
          <w:szCs w:val="24"/>
          <w:highlight w:val="yellow"/>
        </w:rPr>
        <w:t>Box #23 –</w:t>
      </w:r>
      <w:r w:rsidR="00A61A41">
        <w:rPr>
          <w:rFonts w:ascii="Arial" w:hAnsi="Arial" w:cs="Arial"/>
          <w:color w:val="FF0000"/>
          <w:sz w:val="24"/>
          <w:szCs w:val="24"/>
        </w:rPr>
        <w:t xml:space="preserve"> </w:t>
      </w:r>
      <w:r w:rsidR="00A61A41" w:rsidRPr="00A61A41">
        <w:rPr>
          <w:rFonts w:ascii="Arial" w:hAnsi="Arial" w:cs="Arial"/>
          <w:color w:val="FF0000"/>
          <w:sz w:val="24"/>
          <w:szCs w:val="24"/>
          <w:highlight w:val="yellow"/>
        </w:rPr>
        <w:t>Assessment.</w:t>
      </w:r>
    </w:p>
    <w:p w:rsidR="00A61A41" w:rsidRDefault="00A61A41" w:rsidP="00D563EB">
      <w:pPr>
        <w:pStyle w:val="NoSpacing"/>
        <w:rPr>
          <w:rFonts w:ascii="Arial" w:hAnsi="Arial" w:cs="Arial"/>
          <w:sz w:val="24"/>
          <w:szCs w:val="24"/>
        </w:rPr>
      </w:pPr>
      <w:r>
        <w:rPr>
          <w:rFonts w:ascii="Arial" w:hAnsi="Arial" w:cs="Arial"/>
          <w:sz w:val="24"/>
          <w:szCs w:val="24"/>
        </w:rPr>
        <w:t xml:space="preserve">New Course – RSU 4642 Introduction to Cardiovascular </w:t>
      </w:r>
      <w:proofErr w:type="spellStart"/>
      <w:r>
        <w:rPr>
          <w:rFonts w:ascii="Arial" w:hAnsi="Arial" w:cs="Arial"/>
          <w:sz w:val="24"/>
          <w:szCs w:val="24"/>
        </w:rPr>
        <w:t>Sonography</w:t>
      </w:r>
      <w:proofErr w:type="spellEnd"/>
      <w:r>
        <w:rPr>
          <w:rFonts w:ascii="Arial" w:hAnsi="Arial" w:cs="Arial"/>
          <w:sz w:val="24"/>
          <w:szCs w:val="24"/>
        </w:rPr>
        <w:t xml:space="preserve"> (Intro to Cardiovascular </w:t>
      </w:r>
      <w:proofErr w:type="spellStart"/>
      <w:r>
        <w:rPr>
          <w:rFonts w:ascii="Arial" w:hAnsi="Arial" w:cs="Arial"/>
          <w:sz w:val="24"/>
          <w:szCs w:val="24"/>
        </w:rPr>
        <w:t>Sono</w:t>
      </w:r>
      <w:proofErr w:type="spellEnd"/>
      <w:r>
        <w:rPr>
          <w:rFonts w:ascii="Arial" w:hAnsi="Arial" w:cs="Arial"/>
          <w:sz w:val="24"/>
          <w:szCs w:val="24"/>
        </w:rPr>
        <w:t>)</w:t>
      </w:r>
    </w:p>
    <w:p w:rsidR="00A61A41" w:rsidRPr="00A61A41" w:rsidRDefault="00A61A41" w:rsidP="00D563EB">
      <w:pPr>
        <w:pStyle w:val="NoSpacing"/>
        <w:rPr>
          <w:rFonts w:ascii="Arial" w:hAnsi="Arial" w:cs="Arial"/>
          <w:color w:val="FF0000"/>
          <w:sz w:val="24"/>
          <w:szCs w:val="24"/>
        </w:rPr>
      </w:pPr>
    </w:p>
    <w:p w:rsidR="00023DB5" w:rsidRDefault="00023DB5" w:rsidP="00D563EB">
      <w:pPr>
        <w:pStyle w:val="NoSpacing"/>
        <w:rPr>
          <w:rFonts w:ascii="Arial" w:hAnsi="Arial" w:cs="Arial"/>
          <w:color w:val="FF0000"/>
          <w:sz w:val="24"/>
          <w:szCs w:val="24"/>
        </w:rPr>
      </w:pPr>
      <w:r w:rsidRPr="00DE6876">
        <w:rPr>
          <w:rFonts w:ascii="Arial" w:hAnsi="Arial" w:cs="Arial"/>
          <w:b/>
          <w:sz w:val="24"/>
          <w:szCs w:val="24"/>
        </w:rPr>
        <w:t>NHP23</w:t>
      </w:r>
      <w:r w:rsidR="00A61A41">
        <w:rPr>
          <w:rFonts w:ascii="Arial" w:hAnsi="Arial" w:cs="Arial"/>
          <w:b/>
          <w:sz w:val="24"/>
          <w:szCs w:val="24"/>
        </w:rPr>
        <w:t xml:space="preserve"> APPROVED </w:t>
      </w:r>
      <w:r w:rsidR="00A61A41">
        <w:rPr>
          <w:rFonts w:ascii="Arial" w:hAnsi="Arial" w:cs="Arial"/>
          <w:color w:val="FF0000"/>
          <w:sz w:val="24"/>
          <w:szCs w:val="24"/>
        </w:rPr>
        <w:t xml:space="preserve">w/corrections – Box #2 – spell out laboratory; Box #7 Course Description – delete “Students will participate in” and capitalize “d” in direct and make same change in bulletin; Bulletin page – insert “Education” </w:t>
      </w:r>
      <w:r w:rsidR="006F3FC4">
        <w:rPr>
          <w:rFonts w:ascii="Arial" w:hAnsi="Arial" w:cs="Arial"/>
          <w:color w:val="FF0000"/>
          <w:sz w:val="24"/>
          <w:szCs w:val="24"/>
        </w:rPr>
        <w:t xml:space="preserve">into the title for RSU 4513, 4523, 4534, 4544 and 4552 as well as RSU 4513 in the course description of the bulletin.  Should read Ultrasound Clinical “Education” I etc.; </w:t>
      </w:r>
      <w:r w:rsidR="006F3FC4" w:rsidRPr="006F3FC4">
        <w:rPr>
          <w:rFonts w:ascii="Arial" w:hAnsi="Arial" w:cs="Arial"/>
          <w:color w:val="FF0000"/>
          <w:sz w:val="24"/>
          <w:szCs w:val="24"/>
          <w:highlight w:val="yellow"/>
        </w:rPr>
        <w:t>Box #23 – Assessment?</w:t>
      </w:r>
    </w:p>
    <w:p w:rsidR="006F3FC4" w:rsidRPr="006F3FC4" w:rsidRDefault="006F3FC4" w:rsidP="00D563EB">
      <w:pPr>
        <w:pStyle w:val="NoSpacing"/>
        <w:rPr>
          <w:rFonts w:ascii="Arial" w:hAnsi="Arial" w:cs="Arial"/>
          <w:sz w:val="24"/>
          <w:szCs w:val="24"/>
        </w:rPr>
      </w:pPr>
      <w:r>
        <w:rPr>
          <w:rFonts w:ascii="Arial" w:hAnsi="Arial" w:cs="Arial"/>
          <w:sz w:val="24"/>
          <w:szCs w:val="24"/>
        </w:rPr>
        <w:t xml:space="preserve">New Course – RSU 4132 Introduction to </w:t>
      </w:r>
      <w:proofErr w:type="spellStart"/>
      <w:r>
        <w:rPr>
          <w:rFonts w:ascii="Arial" w:hAnsi="Arial" w:cs="Arial"/>
          <w:sz w:val="24"/>
          <w:szCs w:val="24"/>
        </w:rPr>
        <w:t>Sonography</w:t>
      </w:r>
      <w:proofErr w:type="spellEnd"/>
      <w:r>
        <w:rPr>
          <w:rFonts w:ascii="Arial" w:hAnsi="Arial" w:cs="Arial"/>
          <w:sz w:val="24"/>
          <w:szCs w:val="24"/>
        </w:rPr>
        <w:t xml:space="preserve"> Lab</w:t>
      </w:r>
    </w:p>
    <w:p w:rsidR="006F3FC4" w:rsidRPr="00A61A41" w:rsidRDefault="006F3FC4" w:rsidP="00D563EB">
      <w:pPr>
        <w:pStyle w:val="NoSpacing"/>
        <w:rPr>
          <w:rFonts w:ascii="Arial" w:hAnsi="Arial" w:cs="Arial"/>
          <w:color w:val="FF0000"/>
          <w:sz w:val="24"/>
          <w:szCs w:val="24"/>
        </w:rPr>
      </w:pPr>
    </w:p>
    <w:p w:rsidR="00023DB5" w:rsidRPr="006F3FC4" w:rsidRDefault="00023DB5" w:rsidP="00D563EB">
      <w:pPr>
        <w:pStyle w:val="NoSpacing"/>
        <w:rPr>
          <w:rFonts w:ascii="Arial" w:hAnsi="Arial" w:cs="Arial"/>
          <w:color w:val="FF0000"/>
          <w:sz w:val="24"/>
          <w:szCs w:val="24"/>
        </w:rPr>
      </w:pPr>
      <w:r w:rsidRPr="00DE6876">
        <w:rPr>
          <w:rFonts w:ascii="Arial" w:hAnsi="Arial" w:cs="Arial"/>
          <w:b/>
          <w:sz w:val="24"/>
          <w:szCs w:val="24"/>
        </w:rPr>
        <w:t>SM01</w:t>
      </w:r>
      <w:r w:rsidR="006F3FC4">
        <w:rPr>
          <w:rFonts w:ascii="Arial" w:hAnsi="Arial" w:cs="Arial"/>
          <w:b/>
          <w:sz w:val="24"/>
          <w:szCs w:val="24"/>
        </w:rPr>
        <w:t xml:space="preserve"> – APPROVED </w:t>
      </w:r>
      <w:r w:rsidR="006F3FC4" w:rsidRPr="006F3FC4">
        <w:rPr>
          <w:rFonts w:ascii="Arial" w:hAnsi="Arial" w:cs="Arial"/>
          <w:color w:val="FF0000"/>
          <w:sz w:val="24"/>
          <w:szCs w:val="24"/>
        </w:rPr>
        <w:t xml:space="preserve">w/corrections – Box #2 – in the second paragraph – To: delete “to” and in second sentence delete “Credit for this course is contingent upon earlier or simultaneous completion of” and insert “Prerequisite or </w:t>
      </w:r>
      <w:proofErr w:type="spellStart"/>
      <w:r w:rsidR="006F3FC4" w:rsidRPr="006F3FC4">
        <w:rPr>
          <w:rFonts w:ascii="Arial" w:hAnsi="Arial" w:cs="Arial"/>
          <w:color w:val="FF0000"/>
          <w:sz w:val="24"/>
          <w:szCs w:val="24"/>
        </w:rPr>
        <w:t>Corequisite</w:t>
      </w:r>
      <w:proofErr w:type="spellEnd"/>
      <w:r w:rsidR="006F3FC4" w:rsidRPr="006F3FC4">
        <w:rPr>
          <w:rFonts w:ascii="Arial" w:hAnsi="Arial" w:cs="Arial"/>
          <w:color w:val="FF0000"/>
          <w:sz w:val="24"/>
          <w:szCs w:val="24"/>
        </w:rPr>
        <w:t>.</w:t>
      </w:r>
    </w:p>
    <w:p w:rsidR="006F3FC4" w:rsidRPr="006F3FC4" w:rsidRDefault="006F3FC4" w:rsidP="00D563EB">
      <w:pPr>
        <w:pStyle w:val="NoSpacing"/>
        <w:rPr>
          <w:rFonts w:ascii="Arial" w:hAnsi="Arial" w:cs="Arial"/>
          <w:sz w:val="24"/>
          <w:szCs w:val="24"/>
        </w:rPr>
      </w:pPr>
      <w:r w:rsidRPr="006F3FC4">
        <w:rPr>
          <w:rFonts w:ascii="Arial" w:hAnsi="Arial" w:cs="Arial"/>
          <w:sz w:val="24"/>
          <w:szCs w:val="24"/>
        </w:rPr>
        <w:t>Bulletin Change – CHEM 1011 General Chemistry I Laboratory – change bulletin course description</w:t>
      </w:r>
    </w:p>
    <w:p w:rsidR="006F3FC4" w:rsidRPr="00DE6876" w:rsidRDefault="006F3FC4"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Default="009F3B9F" w:rsidP="00D563EB">
      <w:pPr>
        <w:pStyle w:val="NoSpacing"/>
        <w:rPr>
          <w:rFonts w:ascii="Arial" w:hAnsi="Arial" w:cs="Arial"/>
          <w:b/>
          <w:sz w:val="24"/>
          <w:szCs w:val="24"/>
        </w:rPr>
      </w:pPr>
    </w:p>
    <w:p w:rsidR="009F3B9F" w:rsidRPr="00F304EC" w:rsidRDefault="009F3B9F" w:rsidP="009F3B9F">
      <w:pPr>
        <w:pStyle w:val="NoSpacing"/>
        <w:rPr>
          <w:rFonts w:ascii="Arial" w:hAnsi="Arial" w:cs="Arial"/>
          <w:sz w:val="24"/>
          <w:szCs w:val="24"/>
        </w:rPr>
      </w:pPr>
      <w:r w:rsidRPr="00F304EC">
        <w:rPr>
          <w:rFonts w:ascii="Arial" w:hAnsi="Arial" w:cs="Arial"/>
          <w:sz w:val="24"/>
          <w:szCs w:val="24"/>
        </w:rPr>
        <w:lastRenderedPageBreak/>
        <w:t>UCC Meeting</w:t>
      </w:r>
    </w:p>
    <w:p w:rsidR="009F3B9F" w:rsidRPr="00F304EC" w:rsidRDefault="009F3B9F" w:rsidP="009F3B9F">
      <w:pPr>
        <w:pStyle w:val="NoSpacing"/>
        <w:rPr>
          <w:rFonts w:ascii="Arial" w:hAnsi="Arial" w:cs="Arial"/>
          <w:sz w:val="24"/>
          <w:szCs w:val="24"/>
        </w:rPr>
      </w:pPr>
      <w:r w:rsidRPr="00F304EC">
        <w:rPr>
          <w:rFonts w:ascii="Arial" w:hAnsi="Arial" w:cs="Arial"/>
          <w:sz w:val="24"/>
          <w:szCs w:val="24"/>
        </w:rPr>
        <w:t>December 13, 2013</w:t>
      </w:r>
    </w:p>
    <w:p w:rsidR="009F3B9F" w:rsidRPr="00F304EC" w:rsidRDefault="009F3B9F" w:rsidP="009F3B9F">
      <w:pPr>
        <w:pStyle w:val="NoSpacing"/>
        <w:rPr>
          <w:rFonts w:ascii="Arial" w:hAnsi="Arial" w:cs="Arial"/>
          <w:sz w:val="24"/>
          <w:szCs w:val="24"/>
        </w:rPr>
      </w:pPr>
      <w:r w:rsidRPr="00F304EC">
        <w:rPr>
          <w:rFonts w:ascii="Arial" w:hAnsi="Arial" w:cs="Arial"/>
          <w:sz w:val="24"/>
          <w:szCs w:val="24"/>
        </w:rPr>
        <w:t>Page 6</w:t>
      </w:r>
    </w:p>
    <w:p w:rsidR="009F3B9F" w:rsidRDefault="009F3B9F" w:rsidP="00D563EB">
      <w:pPr>
        <w:pStyle w:val="NoSpacing"/>
        <w:rPr>
          <w:rFonts w:ascii="Arial" w:hAnsi="Arial" w:cs="Arial"/>
          <w:b/>
          <w:sz w:val="24"/>
          <w:szCs w:val="24"/>
        </w:rPr>
      </w:pPr>
    </w:p>
    <w:p w:rsidR="00023DB5" w:rsidRPr="006F3FC4" w:rsidRDefault="00023DB5" w:rsidP="00D563EB">
      <w:pPr>
        <w:pStyle w:val="NoSpacing"/>
        <w:rPr>
          <w:rFonts w:ascii="Arial" w:hAnsi="Arial" w:cs="Arial"/>
          <w:color w:val="FF0000"/>
          <w:sz w:val="24"/>
          <w:szCs w:val="24"/>
        </w:rPr>
      </w:pPr>
      <w:r w:rsidRPr="00DE6876">
        <w:rPr>
          <w:rFonts w:ascii="Arial" w:hAnsi="Arial" w:cs="Arial"/>
          <w:b/>
          <w:sz w:val="24"/>
          <w:szCs w:val="24"/>
        </w:rPr>
        <w:t>SM02</w:t>
      </w:r>
      <w:r w:rsidR="006F3FC4">
        <w:rPr>
          <w:rFonts w:ascii="Arial" w:hAnsi="Arial" w:cs="Arial"/>
          <w:b/>
          <w:sz w:val="24"/>
          <w:szCs w:val="24"/>
        </w:rPr>
        <w:t xml:space="preserve"> – APPROVED </w:t>
      </w:r>
      <w:r w:rsidR="006F3FC4" w:rsidRPr="006F3FC4">
        <w:rPr>
          <w:rFonts w:ascii="Arial" w:hAnsi="Arial" w:cs="Arial"/>
          <w:color w:val="FF0000"/>
          <w:sz w:val="24"/>
          <w:szCs w:val="24"/>
        </w:rPr>
        <w:t>w/corrections – Box #2 – in the second paragraph – To: delete “A” and capitalize the “C” in Continuation, delete “a” and “students” and “Credit for this course is contingent upon earlier or simultaneous completion of CHEM 1023”</w:t>
      </w:r>
    </w:p>
    <w:p w:rsidR="006F3FC4" w:rsidRPr="006F3FC4" w:rsidRDefault="006F3FC4" w:rsidP="00D563EB">
      <w:pPr>
        <w:pStyle w:val="NoSpacing"/>
        <w:rPr>
          <w:rFonts w:ascii="Arial" w:hAnsi="Arial" w:cs="Arial"/>
          <w:sz w:val="24"/>
          <w:szCs w:val="24"/>
        </w:rPr>
      </w:pPr>
      <w:r w:rsidRPr="006F3FC4">
        <w:rPr>
          <w:rFonts w:ascii="Arial" w:hAnsi="Arial" w:cs="Arial"/>
          <w:sz w:val="24"/>
          <w:szCs w:val="24"/>
        </w:rPr>
        <w:t>Bulletin Change – CHEM 1021 General Chemistry II Laboratory – change bulletin course description</w:t>
      </w:r>
    </w:p>
    <w:p w:rsidR="006F3FC4" w:rsidRPr="00DE6876" w:rsidRDefault="006F3FC4" w:rsidP="00D563EB">
      <w:pPr>
        <w:pStyle w:val="NoSpacing"/>
        <w:rPr>
          <w:rFonts w:ascii="Arial" w:hAnsi="Arial" w:cs="Arial"/>
          <w:b/>
          <w:sz w:val="24"/>
          <w:szCs w:val="24"/>
        </w:rPr>
      </w:pPr>
    </w:p>
    <w:p w:rsidR="008864B5" w:rsidRPr="006F3FC4" w:rsidRDefault="00023DB5" w:rsidP="00D563EB">
      <w:pPr>
        <w:pStyle w:val="NoSpacing"/>
        <w:rPr>
          <w:rFonts w:ascii="Arial" w:hAnsi="Arial" w:cs="Arial"/>
          <w:color w:val="FF0000"/>
          <w:sz w:val="24"/>
          <w:szCs w:val="24"/>
        </w:rPr>
      </w:pPr>
      <w:r w:rsidRPr="00DE6876">
        <w:rPr>
          <w:rFonts w:ascii="Arial" w:hAnsi="Arial" w:cs="Arial"/>
          <w:b/>
          <w:sz w:val="24"/>
          <w:szCs w:val="24"/>
        </w:rPr>
        <w:t>UC01</w:t>
      </w:r>
      <w:r w:rsidR="006F3FC4">
        <w:rPr>
          <w:rFonts w:ascii="Arial" w:hAnsi="Arial" w:cs="Arial"/>
          <w:b/>
          <w:sz w:val="24"/>
          <w:szCs w:val="24"/>
        </w:rPr>
        <w:t xml:space="preserve"> – </w:t>
      </w:r>
      <w:r w:rsidR="006F3FC4" w:rsidRPr="006F3FC4">
        <w:rPr>
          <w:rFonts w:ascii="Arial" w:hAnsi="Arial" w:cs="Arial"/>
          <w:b/>
          <w:color w:val="FF0000"/>
          <w:sz w:val="24"/>
          <w:szCs w:val="24"/>
        </w:rPr>
        <w:t>TABLED</w:t>
      </w:r>
      <w:r w:rsidR="006F3FC4">
        <w:rPr>
          <w:rFonts w:ascii="Arial" w:hAnsi="Arial" w:cs="Arial"/>
          <w:b/>
          <w:sz w:val="24"/>
          <w:szCs w:val="24"/>
        </w:rPr>
        <w:t xml:space="preserve"> </w:t>
      </w:r>
      <w:r w:rsidR="006F3FC4" w:rsidRPr="006F3FC4">
        <w:rPr>
          <w:rFonts w:ascii="Arial" w:hAnsi="Arial" w:cs="Arial"/>
          <w:color w:val="FF0000"/>
          <w:sz w:val="24"/>
          <w:szCs w:val="24"/>
        </w:rPr>
        <w:t>– confirm BSGS or BGS and rewrite; Bulletin Page – delete first paragraph in the bulletin page, change the word “which” in second paragraph to “that” and discussed taking “mature” out; on LON Box #6 – the word “health” is spelled incorrectly; MATH 1023 – delete “QR” and insert “1043” after MATH; delete Lawrence Salinger.</w:t>
      </w:r>
    </w:p>
    <w:p w:rsidR="006F3FC4" w:rsidRPr="006F3FC4" w:rsidRDefault="006F3FC4" w:rsidP="00D563EB">
      <w:pPr>
        <w:pStyle w:val="NoSpacing"/>
        <w:rPr>
          <w:rFonts w:ascii="Arial" w:hAnsi="Arial" w:cs="Arial"/>
          <w:sz w:val="24"/>
          <w:szCs w:val="24"/>
        </w:rPr>
      </w:pPr>
      <w:r w:rsidRPr="006F3FC4">
        <w:rPr>
          <w:rFonts w:ascii="Arial" w:hAnsi="Arial" w:cs="Arial"/>
          <w:sz w:val="24"/>
          <w:szCs w:val="24"/>
        </w:rPr>
        <w:t>New Program – BSG Bachelor of Science in General Studies</w:t>
      </w:r>
    </w:p>
    <w:p w:rsidR="008864B5" w:rsidRPr="00DE6876" w:rsidRDefault="008864B5" w:rsidP="00D563EB">
      <w:pPr>
        <w:pStyle w:val="NoSpacing"/>
        <w:rPr>
          <w:rFonts w:ascii="Arial" w:hAnsi="Arial" w:cs="Arial"/>
          <w:b/>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M</w:t>
      </w:r>
      <w:r w:rsidR="00023DB5">
        <w:rPr>
          <w:rFonts w:ascii="Arial" w:hAnsi="Arial" w:cs="Arial"/>
          <w:sz w:val="24"/>
          <w:szCs w:val="24"/>
        </w:rPr>
        <w:t>eeting adjourned at 2:00</w:t>
      </w:r>
      <w:r>
        <w:rPr>
          <w:rFonts w:ascii="Arial" w:hAnsi="Arial" w:cs="Arial"/>
          <w:sz w:val="24"/>
          <w:szCs w:val="24"/>
        </w:rPr>
        <w:t xml:space="preserve"> p.m.</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Chris Collins</w:t>
      </w:r>
    </w:p>
    <w:p w:rsidR="002E0B18" w:rsidRDefault="002E0B18" w:rsidP="00D563EB">
      <w:pPr>
        <w:pStyle w:val="NoSpacing"/>
        <w:rPr>
          <w:rFonts w:ascii="Arial" w:hAnsi="Arial" w:cs="Arial"/>
          <w:sz w:val="24"/>
          <w:szCs w:val="24"/>
        </w:rPr>
      </w:pPr>
      <w:r>
        <w:rPr>
          <w:rFonts w:ascii="Arial" w:hAnsi="Arial" w:cs="Arial"/>
          <w:sz w:val="24"/>
          <w:szCs w:val="24"/>
        </w:rPr>
        <w:t>Assistant to Associate Vice Chancellor for Academic Services</w:t>
      </w:r>
    </w:p>
    <w:p w:rsidR="002E0B18" w:rsidRDefault="002E0B18" w:rsidP="00D563EB">
      <w:pPr>
        <w:pStyle w:val="NoSpacing"/>
        <w:rPr>
          <w:rFonts w:ascii="Arial" w:hAnsi="Arial" w:cs="Arial"/>
          <w:sz w:val="24"/>
          <w:szCs w:val="24"/>
        </w:rPr>
      </w:pPr>
    </w:p>
    <w:p w:rsidR="002E0B18" w:rsidRPr="00D563EB" w:rsidRDefault="002E0B18" w:rsidP="00D563EB">
      <w:pPr>
        <w:pStyle w:val="NoSpacing"/>
        <w:rPr>
          <w:rFonts w:ascii="Arial" w:hAnsi="Arial" w:cs="Arial"/>
          <w:sz w:val="24"/>
          <w:szCs w:val="24"/>
        </w:rPr>
      </w:pPr>
    </w:p>
    <w:p w:rsidR="00D563EB" w:rsidRPr="00D563EB" w:rsidRDefault="00D563EB" w:rsidP="00D563EB">
      <w:pPr>
        <w:pStyle w:val="NoSpacing"/>
        <w:rPr>
          <w:rFonts w:ascii="Arial" w:hAnsi="Arial" w:cs="Arial"/>
          <w:color w:val="FF0000"/>
          <w:sz w:val="24"/>
          <w:szCs w:val="24"/>
        </w:rPr>
      </w:pPr>
    </w:p>
    <w:p w:rsidR="00D563EB" w:rsidRPr="00D563EB" w:rsidRDefault="00D563EB" w:rsidP="00E13515">
      <w:pPr>
        <w:pStyle w:val="NoSpacing"/>
        <w:ind w:left="1440" w:hanging="1440"/>
        <w:rPr>
          <w:rFonts w:ascii="Arial" w:eastAsia="Times New Roman" w:hAnsi="Arial" w:cs="Arial"/>
          <w:color w:val="FF0000"/>
          <w:sz w:val="24"/>
          <w:szCs w:val="24"/>
        </w:rPr>
      </w:pPr>
    </w:p>
    <w:sectPr w:rsidR="00D563EB" w:rsidRPr="00D5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41933"/>
    <w:rsid w:val="000826A9"/>
    <w:rsid w:val="000A478A"/>
    <w:rsid w:val="000E1043"/>
    <w:rsid w:val="000F2226"/>
    <w:rsid w:val="00114666"/>
    <w:rsid w:val="00125DF9"/>
    <w:rsid w:val="00254363"/>
    <w:rsid w:val="002C4E97"/>
    <w:rsid w:val="002E0B18"/>
    <w:rsid w:val="002F61E1"/>
    <w:rsid w:val="003B6155"/>
    <w:rsid w:val="003C2319"/>
    <w:rsid w:val="003D1BFB"/>
    <w:rsid w:val="004B52C8"/>
    <w:rsid w:val="004C5A65"/>
    <w:rsid w:val="00535F46"/>
    <w:rsid w:val="0054366D"/>
    <w:rsid w:val="005D2B97"/>
    <w:rsid w:val="00686F02"/>
    <w:rsid w:val="006A499C"/>
    <w:rsid w:val="006F3FC4"/>
    <w:rsid w:val="006F689B"/>
    <w:rsid w:val="00712467"/>
    <w:rsid w:val="00763B3E"/>
    <w:rsid w:val="00831601"/>
    <w:rsid w:val="008864B5"/>
    <w:rsid w:val="00892009"/>
    <w:rsid w:val="008C2E42"/>
    <w:rsid w:val="008E215D"/>
    <w:rsid w:val="0095233F"/>
    <w:rsid w:val="009A51EF"/>
    <w:rsid w:val="009B5DD3"/>
    <w:rsid w:val="009F3B9F"/>
    <w:rsid w:val="00A5012F"/>
    <w:rsid w:val="00A61A41"/>
    <w:rsid w:val="00B24235"/>
    <w:rsid w:val="00B84292"/>
    <w:rsid w:val="00BB427D"/>
    <w:rsid w:val="00C00E87"/>
    <w:rsid w:val="00C11B21"/>
    <w:rsid w:val="00C20A71"/>
    <w:rsid w:val="00C52DE5"/>
    <w:rsid w:val="00CB4787"/>
    <w:rsid w:val="00D563EB"/>
    <w:rsid w:val="00D604FB"/>
    <w:rsid w:val="00D740C7"/>
    <w:rsid w:val="00DE6876"/>
    <w:rsid w:val="00E00E5B"/>
    <w:rsid w:val="00E13515"/>
    <w:rsid w:val="00E73A96"/>
    <w:rsid w:val="00EE0FD3"/>
    <w:rsid w:val="00F304EC"/>
    <w:rsid w:val="00F9439A"/>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3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24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2423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233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16</cp:revision>
  <dcterms:created xsi:type="dcterms:W3CDTF">2014-01-09T22:37:00Z</dcterms:created>
  <dcterms:modified xsi:type="dcterms:W3CDTF">2014-01-15T19:46:00Z</dcterms:modified>
</cp:coreProperties>
</file>